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39" w:rsidRPr="00564C39" w:rsidRDefault="00564C39" w:rsidP="00564C39">
      <w:pPr>
        <w:jc w:val="center"/>
        <w:rPr>
          <w:b/>
          <w:sz w:val="28"/>
          <w:szCs w:val="28"/>
        </w:rPr>
      </w:pPr>
      <w:r w:rsidRPr="00564C39">
        <w:rPr>
          <w:b/>
          <w:sz w:val="28"/>
          <w:szCs w:val="28"/>
        </w:rPr>
        <w:t>Российская Федерация</w:t>
      </w:r>
    </w:p>
    <w:p w:rsidR="00564C39" w:rsidRPr="00564C39" w:rsidRDefault="00564C39" w:rsidP="00564C39">
      <w:pPr>
        <w:jc w:val="center"/>
        <w:rPr>
          <w:b/>
          <w:sz w:val="28"/>
          <w:szCs w:val="28"/>
        </w:rPr>
      </w:pPr>
      <w:r w:rsidRPr="00564C39">
        <w:rPr>
          <w:b/>
          <w:sz w:val="28"/>
          <w:szCs w:val="28"/>
        </w:rPr>
        <w:t>Ростовская область</w:t>
      </w:r>
    </w:p>
    <w:p w:rsidR="00564C39" w:rsidRPr="00564C39" w:rsidRDefault="00564C39" w:rsidP="00564C39">
      <w:pPr>
        <w:jc w:val="center"/>
        <w:rPr>
          <w:b/>
          <w:sz w:val="28"/>
          <w:szCs w:val="28"/>
        </w:rPr>
      </w:pPr>
      <w:r w:rsidRPr="00564C39">
        <w:rPr>
          <w:b/>
          <w:sz w:val="28"/>
          <w:szCs w:val="28"/>
        </w:rPr>
        <w:t>Сальский район</w:t>
      </w:r>
    </w:p>
    <w:p w:rsidR="00564C39" w:rsidRPr="00564C39" w:rsidRDefault="00564C39" w:rsidP="00564C39">
      <w:pPr>
        <w:jc w:val="center"/>
        <w:rPr>
          <w:b/>
          <w:sz w:val="28"/>
          <w:szCs w:val="28"/>
        </w:rPr>
      </w:pPr>
      <w:r w:rsidRPr="00564C39">
        <w:rPr>
          <w:b/>
          <w:sz w:val="28"/>
          <w:szCs w:val="28"/>
        </w:rPr>
        <w:t>Администрация  Буденновского сельского поселения</w:t>
      </w:r>
    </w:p>
    <w:p w:rsidR="00564C39" w:rsidRPr="00564C39" w:rsidRDefault="00564C39" w:rsidP="00564C39">
      <w:pPr>
        <w:jc w:val="center"/>
        <w:rPr>
          <w:b/>
          <w:sz w:val="28"/>
          <w:szCs w:val="28"/>
        </w:rPr>
      </w:pPr>
      <w:r w:rsidRPr="00564C39">
        <w:rPr>
          <w:b/>
          <w:sz w:val="28"/>
          <w:szCs w:val="28"/>
        </w:rPr>
        <w:t>________________________________________________________________</w:t>
      </w:r>
    </w:p>
    <w:p w:rsidR="00564C39" w:rsidRPr="00564C39" w:rsidRDefault="00564C39" w:rsidP="00564C39">
      <w:pPr>
        <w:jc w:val="center"/>
        <w:rPr>
          <w:sz w:val="28"/>
          <w:szCs w:val="28"/>
        </w:rPr>
      </w:pPr>
    </w:p>
    <w:p w:rsidR="00564C39" w:rsidRPr="00564C39" w:rsidRDefault="00564C39" w:rsidP="00564C39">
      <w:pPr>
        <w:jc w:val="center"/>
        <w:rPr>
          <w:b/>
          <w:sz w:val="28"/>
          <w:szCs w:val="28"/>
        </w:rPr>
      </w:pPr>
      <w:r w:rsidRPr="00564C39">
        <w:rPr>
          <w:b/>
          <w:sz w:val="28"/>
          <w:szCs w:val="28"/>
        </w:rPr>
        <w:t>ПОСТАНОВЛЕНИЕ</w:t>
      </w:r>
    </w:p>
    <w:p w:rsidR="00564C39" w:rsidRPr="00564C39" w:rsidRDefault="00564C39" w:rsidP="00564C39">
      <w:pPr>
        <w:jc w:val="center"/>
        <w:rPr>
          <w:sz w:val="28"/>
          <w:szCs w:val="28"/>
        </w:rPr>
      </w:pPr>
    </w:p>
    <w:p w:rsidR="00564C39" w:rsidRDefault="00564C39" w:rsidP="00564C39">
      <w:pPr>
        <w:rPr>
          <w:sz w:val="28"/>
          <w:szCs w:val="28"/>
        </w:rPr>
      </w:pPr>
      <w:r>
        <w:rPr>
          <w:sz w:val="28"/>
          <w:szCs w:val="28"/>
        </w:rPr>
        <w:t>3</w:t>
      </w:r>
      <w:r w:rsidRPr="00564C39">
        <w:rPr>
          <w:sz w:val="28"/>
          <w:szCs w:val="28"/>
        </w:rPr>
        <w:t xml:space="preserve">1.07.2013 г.                                   </w:t>
      </w:r>
      <w:r>
        <w:rPr>
          <w:sz w:val="28"/>
          <w:szCs w:val="28"/>
        </w:rPr>
        <w:t xml:space="preserve">                                                                 </w:t>
      </w:r>
      <w:r w:rsidRPr="00564C39">
        <w:rPr>
          <w:sz w:val="28"/>
          <w:szCs w:val="28"/>
        </w:rPr>
        <w:t>№ 1</w:t>
      </w:r>
      <w:r>
        <w:rPr>
          <w:sz w:val="28"/>
          <w:szCs w:val="28"/>
        </w:rPr>
        <w:t>38</w:t>
      </w:r>
    </w:p>
    <w:p w:rsidR="00564C39" w:rsidRPr="00564C39" w:rsidRDefault="00564C39" w:rsidP="00564C39">
      <w:pPr>
        <w:rPr>
          <w:sz w:val="28"/>
          <w:szCs w:val="28"/>
        </w:rPr>
      </w:pPr>
      <w:r w:rsidRPr="00564C39">
        <w:rPr>
          <w:sz w:val="28"/>
          <w:szCs w:val="28"/>
        </w:rPr>
        <w:t xml:space="preserve">                                            п. </w:t>
      </w:r>
      <w:r>
        <w:rPr>
          <w:sz w:val="28"/>
          <w:szCs w:val="28"/>
        </w:rPr>
        <w:t>Конезавод имени Буденного</w:t>
      </w:r>
    </w:p>
    <w:p w:rsidR="00564C39" w:rsidRPr="00564C39" w:rsidRDefault="00564C39" w:rsidP="00564C39">
      <w:pPr>
        <w:ind w:right="4702"/>
        <w:jc w:val="center"/>
        <w:rPr>
          <w:sz w:val="28"/>
          <w:szCs w:val="28"/>
        </w:rPr>
      </w:pPr>
    </w:p>
    <w:p w:rsidR="00564C39" w:rsidRPr="00053CDD" w:rsidRDefault="00564C39" w:rsidP="00564C39">
      <w:pPr>
        <w:ind w:right="4702"/>
        <w:jc w:val="both"/>
        <w:rPr>
          <w:b/>
          <w:sz w:val="28"/>
          <w:szCs w:val="28"/>
        </w:rPr>
      </w:pPr>
      <w:r w:rsidRPr="00564C39">
        <w:rPr>
          <w:sz w:val="28"/>
          <w:szCs w:val="28"/>
        </w:rPr>
        <w:t xml:space="preserve">Об утверждении административного регламента предоставления муниципальной услуги </w:t>
      </w:r>
      <w:r w:rsidRPr="00053CDD">
        <w:rPr>
          <w:b/>
          <w:sz w:val="28"/>
          <w:szCs w:val="28"/>
        </w:rPr>
        <w:t>«Расторжение договора аренды безвозмездного срочного пользования земельным участком»</w:t>
      </w:r>
    </w:p>
    <w:p w:rsidR="00564C39" w:rsidRPr="00564C39" w:rsidRDefault="00564C39" w:rsidP="00564C39">
      <w:pPr>
        <w:ind w:right="4702"/>
        <w:jc w:val="both"/>
        <w:rPr>
          <w:sz w:val="28"/>
          <w:szCs w:val="28"/>
        </w:rPr>
      </w:pPr>
    </w:p>
    <w:p w:rsidR="00564C39" w:rsidRPr="00564C39" w:rsidRDefault="00564C39" w:rsidP="00564C39">
      <w:pPr>
        <w:ind w:firstLine="709"/>
        <w:jc w:val="both"/>
        <w:rPr>
          <w:sz w:val="28"/>
          <w:szCs w:val="28"/>
        </w:rPr>
      </w:pPr>
      <w:r w:rsidRPr="00564C39">
        <w:rPr>
          <w:sz w:val="28"/>
          <w:szCs w:val="28"/>
        </w:rPr>
        <w:t>В соответствии с Федеральным законом от 27.07.2010 № 210-ФЗ «</w:t>
      </w:r>
      <w:r w:rsidRPr="00564C39">
        <w:rPr>
          <w:color w:val="373737"/>
          <w:sz w:val="28"/>
          <w:szCs w:val="28"/>
        </w:rPr>
        <w:t>Об организации предоставления государственных и муниципальных услуг</w:t>
      </w:r>
      <w:r w:rsidRPr="00564C39">
        <w:rPr>
          <w:sz w:val="28"/>
          <w:szCs w:val="28"/>
        </w:rPr>
        <w:t xml:space="preserve">», </w:t>
      </w:r>
    </w:p>
    <w:p w:rsidR="00564C39" w:rsidRPr="00564C39" w:rsidRDefault="00564C39" w:rsidP="00564C39">
      <w:pPr>
        <w:ind w:firstLine="900"/>
        <w:jc w:val="both"/>
        <w:rPr>
          <w:sz w:val="28"/>
          <w:szCs w:val="28"/>
        </w:rPr>
      </w:pPr>
    </w:p>
    <w:p w:rsidR="00564C39" w:rsidRPr="00564C39" w:rsidRDefault="00564C39" w:rsidP="00564C39">
      <w:pPr>
        <w:pStyle w:val="a5"/>
        <w:jc w:val="center"/>
        <w:rPr>
          <w:b/>
          <w:color w:val="000000"/>
          <w:sz w:val="28"/>
          <w:szCs w:val="28"/>
        </w:rPr>
      </w:pPr>
      <w:r w:rsidRPr="00564C39">
        <w:rPr>
          <w:b/>
          <w:color w:val="000000"/>
          <w:sz w:val="28"/>
          <w:szCs w:val="28"/>
        </w:rPr>
        <w:t>п о с т а н о в л я е т:</w:t>
      </w:r>
    </w:p>
    <w:p w:rsidR="00564C39" w:rsidRPr="00564C39" w:rsidRDefault="00564C39" w:rsidP="00564C39">
      <w:pPr>
        <w:pStyle w:val="a5"/>
        <w:jc w:val="center"/>
        <w:rPr>
          <w:b/>
          <w:color w:val="000000"/>
          <w:sz w:val="28"/>
          <w:szCs w:val="28"/>
        </w:rPr>
      </w:pPr>
    </w:p>
    <w:p w:rsidR="00564C39" w:rsidRPr="00564C39" w:rsidRDefault="00564C39" w:rsidP="00564C39">
      <w:pPr>
        <w:numPr>
          <w:ilvl w:val="0"/>
          <w:numId w:val="1"/>
        </w:numPr>
        <w:tabs>
          <w:tab w:val="left" w:pos="851"/>
        </w:tabs>
        <w:ind w:left="0" w:firstLine="709"/>
        <w:jc w:val="both"/>
        <w:rPr>
          <w:sz w:val="28"/>
          <w:szCs w:val="28"/>
        </w:rPr>
      </w:pPr>
      <w:r w:rsidRPr="00564C39">
        <w:rPr>
          <w:sz w:val="28"/>
          <w:szCs w:val="28"/>
        </w:rPr>
        <w:t>Утвердить административный регламент «Расторжение договора аренды безвозмездного срочного пользования земельным участком» согласно приложения к настоящему регламенту.</w:t>
      </w:r>
    </w:p>
    <w:p w:rsidR="00564C39" w:rsidRPr="00564C39" w:rsidRDefault="00564C39" w:rsidP="00564C39">
      <w:pPr>
        <w:numPr>
          <w:ilvl w:val="0"/>
          <w:numId w:val="1"/>
        </w:numPr>
        <w:tabs>
          <w:tab w:val="left" w:pos="851"/>
        </w:tabs>
        <w:ind w:left="0" w:firstLine="709"/>
        <w:jc w:val="both"/>
        <w:rPr>
          <w:sz w:val="28"/>
          <w:szCs w:val="28"/>
        </w:rPr>
      </w:pPr>
      <w:r w:rsidRPr="00564C39">
        <w:rPr>
          <w:sz w:val="28"/>
          <w:szCs w:val="28"/>
        </w:rPr>
        <w:t>Обнародовать настоящее постановление на информационном стенде.</w:t>
      </w:r>
    </w:p>
    <w:p w:rsidR="00564C39" w:rsidRPr="00564C39" w:rsidRDefault="00564C39" w:rsidP="00564C39">
      <w:pPr>
        <w:numPr>
          <w:ilvl w:val="0"/>
          <w:numId w:val="1"/>
        </w:numPr>
        <w:ind w:left="0" w:firstLine="709"/>
        <w:jc w:val="both"/>
        <w:rPr>
          <w:sz w:val="28"/>
          <w:szCs w:val="28"/>
        </w:rPr>
      </w:pPr>
      <w:r w:rsidRPr="00564C39">
        <w:rPr>
          <w:sz w:val="28"/>
          <w:szCs w:val="28"/>
        </w:rPr>
        <w:t>Разместить настоящее постановление в сети Интернет на официальном Интернет-сайте Администрации Буденновского сельского поселения.</w:t>
      </w:r>
    </w:p>
    <w:p w:rsidR="00564C39" w:rsidRPr="00564C39" w:rsidRDefault="00564C39" w:rsidP="00564C39">
      <w:pPr>
        <w:numPr>
          <w:ilvl w:val="0"/>
          <w:numId w:val="1"/>
        </w:numPr>
        <w:ind w:left="0" w:firstLine="709"/>
        <w:jc w:val="both"/>
        <w:rPr>
          <w:sz w:val="28"/>
          <w:szCs w:val="28"/>
        </w:rPr>
      </w:pPr>
      <w:r w:rsidRPr="00564C39">
        <w:rPr>
          <w:sz w:val="28"/>
          <w:szCs w:val="28"/>
        </w:rPr>
        <w:t>Настоящее постановление вступает в силу со дня его официального опубликования.</w:t>
      </w:r>
    </w:p>
    <w:p w:rsidR="00564C39" w:rsidRPr="00564C39" w:rsidRDefault="00564C39" w:rsidP="00564C39">
      <w:pPr>
        <w:numPr>
          <w:ilvl w:val="0"/>
          <w:numId w:val="1"/>
        </w:numPr>
        <w:ind w:left="0" w:firstLine="709"/>
        <w:jc w:val="both"/>
        <w:rPr>
          <w:sz w:val="28"/>
          <w:szCs w:val="28"/>
        </w:rPr>
      </w:pPr>
      <w:r w:rsidRPr="00564C39">
        <w:rPr>
          <w:sz w:val="28"/>
          <w:szCs w:val="28"/>
        </w:rPr>
        <w:t>Сектору имущественных отношений Сальского района с момента принятия настоящего постановления обеспечить выполнение требований Административного регламента.</w:t>
      </w:r>
    </w:p>
    <w:p w:rsidR="00564C39" w:rsidRPr="00564C39" w:rsidRDefault="00564C39" w:rsidP="00564C39">
      <w:pPr>
        <w:numPr>
          <w:ilvl w:val="0"/>
          <w:numId w:val="1"/>
        </w:numPr>
        <w:ind w:left="0" w:firstLine="709"/>
        <w:jc w:val="both"/>
        <w:rPr>
          <w:sz w:val="28"/>
          <w:szCs w:val="28"/>
        </w:rPr>
      </w:pPr>
      <w:r w:rsidRPr="00564C39">
        <w:rPr>
          <w:sz w:val="28"/>
          <w:szCs w:val="28"/>
        </w:rPr>
        <w:t>Контроль за исполнением настоящего постановления оставляю за собой.</w:t>
      </w:r>
    </w:p>
    <w:p w:rsidR="00564C39" w:rsidRPr="00564C39" w:rsidRDefault="00564C39" w:rsidP="00564C39">
      <w:pPr>
        <w:pStyle w:val="1"/>
        <w:jc w:val="left"/>
        <w:rPr>
          <w:b w:val="0"/>
          <w:sz w:val="28"/>
          <w:szCs w:val="28"/>
        </w:rPr>
      </w:pPr>
    </w:p>
    <w:p w:rsidR="00564C39" w:rsidRPr="00564C39" w:rsidRDefault="00564C39" w:rsidP="00564C39">
      <w:pPr>
        <w:pStyle w:val="a5"/>
        <w:spacing w:after="0"/>
        <w:ind w:left="0" w:right="4706"/>
        <w:jc w:val="both"/>
        <w:rPr>
          <w:sz w:val="28"/>
          <w:szCs w:val="28"/>
        </w:rPr>
      </w:pPr>
      <w:r w:rsidRPr="00564C39">
        <w:rPr>
          <w:sz w:val="28"/>
          <w:szCs w:val="28"/>
        </w:rPr>
        <w:t xml:space="preserve">Глава  Буденновского </w:t>
      </w:r>
    </w:p>
    <w:p w:rsidR="00564C39" w:rsidRPr="00564C39" w:rsidRDefault="00564C39" w:rsidP="00564C39">
      <w:pPr>
        <w:pStyle w:val="a5"/>
        <w:spacing w:after="0"/>
        <w:ind w:left="0" w:right="2371"/>
        <w:jc w:val="both"/>
        <w:rPr>
          <w:color w:val="000000"/>
          <w:sz w:val="28"/>
          <w:szCs w:val="28"/>
        </w:rPr>
      </w:pPr>
      <w:r w:rsidRPr="00564C39">
        <w:rPr>
          <w:sz w:val="28"/>
          <w:szCs w:val="28"/>
        </w:rPr>
        <w:t xml:space="preserve">сельского поселения                                            </w:t>
      </w:r>
      <w:r>
        <w:rPr>
          <w:sz w:val="28"/>
          <w:szCs w:val="28"/>
        </w:rPr>
        <w:t>С.В.Махов</w:t>
      </w:r>
    </w:p>
    <w:p w:rsidR="00564C39" w:rsidRPr="00564C39" w:rsidRDefault="00564C39" w:rsidP="00564C39">
      <w:pPr>
        <w:pStyle w:val="a5"/>
        <w:spacing w:after="0"/>
        <w:ind w:left="0" w:right="4706"/>
        <w:jc w:val="both"/>
        <w:rPr>
          <w:color w:val="000000"/>
          <w:sz w:val="28"/>
          <w:szCs w:val="28"/>
        </w:rPr>
      </w:pPr>
    </w:p>
    <w:p w:rsidR="00564C39" w:rsidRPr="00564C39" w:rsidRDefault="00564C39" w:rsidP="00564C39">
      <w:pPr>
        <w:pStyle w:val="a5"/>
        <w:spacing w:after="0"/>
        <w:ind w:left="0" w:right="4706"/>
        <w:jc w:val="both"/>
        <w:rPr>
          <w:color w:val="000000"/>
          <w:sz w:val="28"/>
          <w:szCs w:val="28"/>
        </w:rPr>
      </w:pPr>
    </w:p>
    <w:p w:rsidR="00564C39" w:rsidRPr="00564C39" w:rsidRDefault="00564C39" w:rsidP="00564C39">
      <w:pPr>
        <w:pStyle w:val="a5"/>
        <w:spacing w:after="0"/>
        <w:ind w:left="0" w:right="4706"/>
        <w:jc w:val="both"/>
        <w:rPr>
          <w:color w:val="000000"/>
          <w:sz w:val="28"/>
          <w:szCs w:val="28"/>
        </w:rPr>
      </w:pPr>
    </w:p>
    <w:p w:rsidR="00564C39" w:rsidRPr="00564C39" w:rsidRDefault="00564C39" w:rsidP="00564C39">
      <w:pPr>
        <w:pStyle w:val="a5"/>
        <w:spacing w:after="0"/>
        <w:ind w:left="0" w:right="4706"/>
        <w:jc w:val="both"/>
        <w:rPr>
          <w:color w:val="000000"/>
          <w:sz w:val="28"/>
          <w:szCs w:val="28"/>
        </w:rPr>
      </w:pPr>
    </w:p>
    <w:p w:rsidR="00564C39" w:rsidRPr="00564C39" w:rsidRDefault="00564C39" w:rsidP="00564C39">
      <w:pPr>
        <w:pStyle w:val="a5"/>
        <w:spacing w:after="0"/>
        <w:ind w:left="0" w:right="4706"/>
        <w:jc w:val="both"/>
        <w:rPr>
          <w:color w:val="000000"/>
          <w:sz w:val="28"/>
          <w:szCs w:val="28"/>
        </w:rPr>
      </w:pPr>
    </w:p>
    <w:p w:rsidR="00564C39" w:rsidRPr="00564C39" w:rsidRDefault="00564C39" w:rsidP="00564C39">
      <w:pPr>
        <w:pStyle w:val="a5"/>
        <w:spacing w:after="0"/>
        <w:ind w:left="0" w:right="4706"/>
        <w:jc w:val="both"/>
        <w:rPr>
          <w:color w:val="000000"/>
          <w:sz w:val="28"/>
          <w:szCs w:val="28"/>
        </w:rPr>
      </w:pPr>
    </w:p>
    <w:p w:rsidR="00564C39" w:rsidRDefault="00564C39" w:rsidP="00564C39">
      <w:pPr>
        <w:jc w:val="right"/>
        <w:rPr>
          <w:sz w:val="20"/>
        </w:rPr>
      </w:pPr>
      <w:r w:rsidRPr="00564C39">
        <w:rPr>
          <w:sz w:val="20"/>
        </w:rPr>
        <w:lastRenderedPageBreak/>
        <w:t xml:space="preserve">Приложение </w:t>
      </w:r>
    </w:p>
    <w:p w:rsidR="00564C39" w:rsidRPr="00564C39" w:rsidRDefault="00564C39" w:rsidP="00564C39">
      <w:pPr>
        <w:jc w:val="right"/>
        <w:rPr>
          <w:sz w:val="20"/>
        </w:rPr>
      </w:pPr>
      <w:r w:rsidRPr="00564C39">
        <w:rPr>
          <w:sz w:val="20"/>
        </w:rPr>
        <w:t xml:space="preserve"> к постановлению</w:t>
      </w:r>
    </w:p>
    <w:p w:rsidR="00564C39" w:rsidRDefault="00564C39" w:rsidP="00564C39">
      <w:pPr>
        <w:jc w:val="right"/>
        <w:rPr>
          <w:sz w:val="20"/>
        </w:rPr>
      </w:pPr>
      <w:r w:rsidRPr="00564C39">
        <w:rPr>
          <w:sz w:val="20"/>
        </w:rPr>
        <w:t xml:space="preserve">Администрации Буденновского </w:t>
      </w:r>
    </w:p>
    <w:p w:rsidR="00564C39" w:rsidRPr="00564C39" w:rsidRDefault="00564C39" w:rsidP="00564C39">
      <w:pPr>
        <w:jc w:val="right"/>
        <w:rPr>
          <w:sz w:val="20"/>
        </w:rPr>
      </w:pPr>
      <w:r w:rsidRPr="00564C39">
        <w:rPr>
          <w:sz w:val="20"/>
        </w:rPr>
        <w:t>сельского поселения</w:t>
      </w:r>
    </w:p>
    <w:p w:rsidR="00564C39" w:rsidRPr="00564C39" w:rsidRDefault="00564C39" w:rsidP="00564C39">
      <w:pPr>
        <w:jc w:val="right"/>
        <w:rPr>
          <w:sz w:val="20"/>
        </w:rPr>
      </w:pPr>
      <w:r w:rsidRPr="00564C39">
        <w:rPr>
          <w:sz w:val="20"/>
        </w:rPr>
        <w:t>от 31 .07.2013 г. № 138</w:t>
      </w:r>
    </w:p>
    <w:p w:rsidR="00564C39" w:rsidRPr="00564C39" w:rsidRDefault="00564C39" w:rsidP="00564C39">
      <w:pPr>
        <w:jc w:val="right"/>
        <w:rPr>
          <w:sz w:val="28"/>
          <w:szCs w:val="28"/>
        </w:rPr>
      </w:pPr>
    </w:p>
    <w:p w:rsidR="00564C39" w:rsidRPr="00442685" w:rsidRDefault="00564C39" w:rsidP="00564C39">
      <w:pPr>
        <w:jc w:val="center"/>
        <w:rPr>
          <w:b/>
          <w:sz w:val="24"/>
          <w:szCs w:val="24"/>
        </w:rPr>
      </w:pPr>
      <w:r w:rsidRPr="00442685">
        <w:rPr>
          <w:b/>
          <w:sz w:val="24"/>
          <w:szCs w:val="24"/>
        </w:rPr>
        <w:t>Административный регламент</w:t>
      </w:r>
    </w:p>
    <w:p w:rsidR="00564C39" w:rsidRPr="00442685" w:rsidRDefault="00564C39" w:rsidP="00564C39">
      <w:pPr>
        <w:jc w:val="center"/>
        <w:rPr>
          <w:b/>
          <w:sz w:val="24"/>
          <w:szCs w:val="24"/>
        </w:rPr>
      </w:pPr>
      <w:r w:rsidRPr="00442685">
        <w:rPr>
          <w:b/>
          <w:sz w:val="24"/>
          <w:szCs w:val="24"/>
        </w:rPr>
        <w:t>предоставления  муниципальной  услуги</w:t>
      </w:r>
    </w:p>
    <w:p w:rsidR="00564C39" w:rsidRPr="00442685" w:rsidRDefault="00564C39" w:rsidP="00564C39">
      <w:pPr>
        <w:jc w:val="center"/>
        <w:rPr>
          <w:b/>
          <w:spacing w:val="-2"/>
          <w:sz w:val="24"/>
          <w:szCs w:val="24"/>
        </w:rPr>
      </w:pPr>
      <w:bookmarkStart w:id="0" w:name="_Toc206489246"/>
      <w:bookmarkEnd w:id="0"/>
      <w:r w:rsidRPr="00442685">
        <w:rPr>
          <w:b/>
          <w:spacing w:val="-2"/>
          <w:sz w:val="24"/>
          <w:szCs w:val="24"/>
        </w:rPr>
        <w:t>«Расторжение договоров аренды, безвозмездного срочного пользования земельным участком»</w:t>
      </w:r>
    </w:p>
    <w:p w:rsidR="00564C39" w:rsidRPr="00442685" w:rsidRDefault="00564C39" w:rsidP="00564C39">
      <w:pPr>
        <w:jc w:val="center"/>
        <w:rPr>
          <w:sz w:val="24"/>
          <w:szCs w:val="24"/>
        </w:rPr>
      </w:pPr>
    </w:p>
    <w:p w:rsidR="00564C39" w:rsidRPr="00442685" w:rsidRDefault="00564C39" w:rsidP="00564C39">
      <w:pPr>
        <w:ind w:firstLine="709"/>
        <w:jc w:val="both"/>
        <w:rPr>
          <w:b/>
          <w:spacing w:val="1"/>
          <w:sz w:val="24"/>
          <w:szCs w:val="24"/>
        </w:rPr>
      </w:pPr>
      <w:r w:rsidRPr="00442685">
        <w:rPr>
          <w:b/>
          <w:spacing w:val="1"/>
          <w:sz w:val="24"/>
          <w:szCs w:val="24"/>
        </w:rPr>
        <w:t>1. Общие положения.</w:t>
      </w:r>
    </w:p>
    <w:p w:rsidR="00564C39" w:rsidRPr="00442685" w:rsidRDefault="00564C39" w:rsidP="00564C39">
      <w:pPr>
        <w:widowControl w:val="0"/>
        <w:shd w:val="clear" w:color="auto" w:fill="FFFFFF"/>
        <w:autoSpaceDE w:val="0"/>
        <w:autoSpaceDN w:val="0"/>
        <w:adjustRightInd w:val="0"/>
        <w:ind w:firstLine="709"/>
        <w:jc w:val="both"/>
        <w:rPr>
          <w:sz w:val="24"/>
          <w:szCs w:val="24"/>
        </w:rPr>
      </w:pPr>
      <w:r w:rsidRPr="00442685">
        <w:rPr>
          <w:sz w:val="24"/>
          <w:szCs w:val="24"/>
        </w:rPr>
        <w:t>1.1. Административный регламент  оказания муниципальной  услуги «</w:t>
      </w:r>
      <w:r w:rsidRPr="00442685">
        <w:rPr>
          <w:spacing w:val="-2"/>
          <w:sz w:val="24"/>
          <w:szCs w:val="24"/>
        </w:rPr>
        <w:t>Расторжение договоров аренды, безвозмездного срочного пользования земельным участком</w:t>
      </w:r>
      <w:r w:rsidRPr="00442685">
        <w:rPr>
          <w:bCs/>
          <w:sz w:val="24"/>
          <w:szCs w:val="24"/>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442685">
        <w:rPr>
          <w:sz w:val="24"/>
          <w:szCs w:val="24"/>
        </w:rPr>
        <w:t xml:space="preserve"> и определяет сроки и последовательность действий</w:t>
      </w:r>
      <w:r w:rsidRPr="00442685">
        <w:rPr>
          <w:rStyle w:val="rvts6"/>
          <w:sz w:val="24"/>
          <w:szCs w:val="24"/>
        </w:rPr>
        <w:t xml:space="preserve"> Администрации Буденновского сельского поселения (далее – Администрация) при предоставлении указанной муниципальной услуги</w:t>
      </w:r>
      <w:r w:rsidRPr="00442685">
        <w:rPr>
          <w:sz w:val="24"/>
          <w:szCs w:val="24"/>
        </w:rPr>
        <w:t xml:space="preserve">. </w:t>
      </w:r>
    </w:p>
    <w:p w:rsidR="00564C39" w:rsidRPr="00442685" w:rsidRDefault="00564C39" w:rsidP="00564C39">
      <w:pPr>
        <w:ind w:firstLine="709"/>
        <w:jc w:val="both"/>
        <w:rPr>
          <w:sz w:val="24"/>
          <w:szCs w:val="24"/>
        </w:rPr>
      </w:pPr>
      <w:r w:rsidRPr="00442685">
        <w:rPr>
          <w:sz w:val="24"/>
          <w:szCs w:val="24"/>
        </w:rPr>
        <w:t xml:space="preserve">1.2.  Заявителями - получателями муниципальной услуги являются:                                                    </w:t>
      </w:r>
    </w:p>
    <w:p w:rsidR="00564C39" w:rsidRPr="00442685" w:rsidRDefault="00564C39" w:rsidP="00564C39">
      <w:pPr>
        <w:ind w:firstLine="709"/>
        <w:jc w:val="both"/>
        <w:rPr>
          <w:sz w:val="24"/>
          <w:szCs w:val="24"/>
        </w:rPr>
      </w:pPr>
      <w:r w:rsidRPr="00442685">
        <w:rPr>
          <w:sz w:val="24"/>
          <w:szCs w:val="24"/>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564C39" w:rsidRPr="00442685" w:rsidRDefault="00564C39" w:rsidP="00564C39">
      <w:pPr>
        <w:autoSpaceDE w:val="0"/>
        <w:autoSpaceDN w:val="0"/>
        <w:adjustRightInd w:val="0"/>
        <w:ind w:firstLine="709"/>
        <w:jc w:val="both"/>
        <w:rPr>
          <w:rFonts w:eastAsia="Arial Unicode MS"/>
          <w:sz w:val="24"/>
          <w:szCs w:val="24"/>
        </w:rPr>
      </w:pPr>
      <w:r w:rsidRPr="00442685">
        <w:rPr>
          <w:sz w:val="24"/>
          <w:szCs w:val="24"/>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Pr="00442685">
        <w:rPr>
          <w:rFonts w:eastAsia="Arial Unicode MS"/>
          <w:sz w:val="24"/>
          <w:szCs w:val="24"/>
        </w:rPr>
        <w:t xml:space="preserve">. </w:t>
      </w:r>
    </w:p>
    <w:p w:rsidR="00564C39" w:rsidRPr="00442685" w:rsidRDefault="00564C39" w:rsidP="00564C39">
      <w:pPr>
        <w:autoSpaceDE w:val="0"/>
        <w:autoSpaceDN w:val="0"/>
        <w:adjustRightInd w:val="0"/>
        <w:ind w:firstLine="709"/>
        <w:jc w:val="both"/>
        <w:rPr>
          <w:sz w:val="24"/>
          <w:szCs w:val="24"/>
        </w:rPr>
      </w:pPr>
      <w:r w:rsidRPr="00442685">
        <w:rPr>
          <w:sz w:val="24"/>
          <w:szCs w:val="24"/>
        </w:rPr>
        <w:t>1.3. Муниципальную услугу предоставляет Администрация Буденновского сельского поселения далее – (Администрация);</w:t>
      </w:r>
    </w:p>
    <w:p w:rsidR="00564C39" w:rsidRPr="00442685" w:rsidRDefault="00564C39" w:rsidP="00564C39">
      <w:pPr>
        <w:autoSpaceDE w:val="0"/>
        <w:autoSpaceDN w:val="0"/>
        <w:adjustRightInd w:val="0"/>
        <w:ind w:firstLine="709"/>
        <w:jc w:val="both"/>
        <w:rPr>
          <w:sz w:val="24"/>
          <w:szCs w:val="24"/>
        </w:rPr>
      </w:pPr>
      <w:r w:rsidRPr="00442685">
        <w:rPr>
          <w:sz w:val="24"/>
          <w:szCs w:val="24"/>
        </w:rPr>
        <w:t>Место нахождения Администрации: 347603, Ростовская область Сальский район, п. Конезавод имени Буденного, ул. Ленина, 7.</w:t>
      </w:r>
    </w:p>
    <w:p w:rsidR="00564C39" w:rsidRPr="00442685" w:rsidRDefault="00564C39" w:rsidP="00564C39">
      <w:pPr>
        <w:autoSpaceDE w:val="0"/>
        <w:autoSpaceDN w:val="0"/>
        <w:adjustRightInd w:val="0"/>
        <w:ind w:firstLine="709"/>
        <w:jc w:val="both"/>
        <w:rPr>
          <w:sz w:val="24"/>
          <w:szCs w:val="24"/>
        </w:rPr>
      </w:pPr>
      <w:r w:rsidRPr="00442685">
        <w:rPr>
          <w:sz w:val="24"/>
          <w:szCs w:val="24"/>
        </w:rPr>
        <w:t>Почтовый адрес Администрации : 347603, Ростовская область Сальский район, п. Конезавод имени Буденного, ул. Ленина, 7.</w:t>
      </w:r>
    </w:p>
    <w:p w:rsidR="00564C39" w:rsidRPr="00442685" w:rsidRDefault="00564C39" w:rsidP="00564C39">
      <w:pPr>
        <w:autoSpaceDE w:val="0"/>
        <w:autoSpaceDN w:val="0"/>
        <w:adjustRightInd w:val="0"/>
        <w:ind w:firstLine="709"/>
        <w:jc w:val="both"/>
        <w:rPr>
          <w:sz w:val="24"/>
          <w:szCs w:val="24"/>
        </w:rPr>
      </w:pPr>
      <w:r w:rsidRPr="00442685">
        <w:rPr>
          <w:sz w:val="24"/>
          <w:szCs w:val="24"/>
        </w:rPr>
        <w:t>телефон 8(86372) 4-11-30;   факс: 8(86372) 4-11-10;</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Официальный сайт в информационно-телекоммуникационной сети Интернет (далее сети Интернет) - </w:t>
      </w:r>
      <w:r w:rsidR="00732C3B" w:rsidRPr="00442685">
        <w:rPr>
          <w:sz w:val="24"/>
          <w:szCs w:val="24"/>
        </w:rPr>
        <w:t xml:space="preserve"> </w:t>
      </w:r>
      <w:hyperlink r:id="rId7" w:history="1">
        <w:r w:rsidRPr="00442685">
          <w:rPr>
            <w:rStyle w:val="a9"/>
            <w:sz w:val="24"/>
            <w:szCs w:val="24"/>
            <w:lang w:val="en-US"/>
          </w:rPr>
          <w:t>www</w:t>
        </w:r>
        <w:r w:rsidRPr="00442685">
          <w:rPr>
            <w:rStyle w:val="a9"/>
            <w:sz w:val="24"/>
            <w:szCs w:val="24"/>
          </w:rPr>
          <w:t>.</w:t>
        </w:r>
        <w:r w:rsidRPr="00442685">
          <w:rPr>
            <w:rStyle w:val="a9"/>
            <w:sz w:val="24"/>
            <w:szCs w:val="24"/>
            <w:lang w:val="en-US"/>
          </w:rPr>
          <w:t>konzavodchane</w:t>
        </w:r>
        <w:r w:rsidRPr="00442685">
          <w:rPr>
            <w:rStyle w:val="a9"/>
            <w:sz w:val="24"/>
            <w:szCs w:val="24"/>
          </w:rPr>
          <w:t>.</w:t>
        </w:r>
        <w:r w:rsidRPr="00442685">
          <w:rPr>
            <w:rStyle w:val="a9"/>
            <w:sz w:val="24"/>
            <w:szCs w:val="24"/>
            <w:lang w:val="en-US"/>
          </w:rPr>
          <w:t>ru</w:t>
        </w:r>
      </w:hyperlink>
    </w:p>
    <w:p w:rsidR="00564C39" w:rsidRPr="00442685" w:rsidRDefault="00564C39" w:rsidP="00564C39">
      <w:pPr>
        <w:autoSpaceDE w:val="0"/>
        <w:autoSpaceDN w:val="0"/>
        <w:adjustRightInd w:val="0"/>
        <w:ind w:firstLine="709"/>
        <w:jc w:val="both"/>
        <w:rPr>
          <w:sz w:val="24"/>
          <w:szCs w:val="24"/>
        </w:rPr>
      </w:pPr>
      <w:r w:rsidRPr="00442685">
        <w:rPr>
          <w:sz w:val="24"/>
          <w:szCs w:val="24"/>
        </w:rPr>
        <w:t>Время работы Администрации:</w:t>
      </w:r>
    </w:p>
    <w:p w:rsidR="00564C39" w:rsidRPr="00442685" w:rsidRDefault="00564C39" w:rsidP="00564C39">
      <w:pPr>
        <w:autoSpaceDE w:val="0"/>
        <w:autoSpaceDN w:val="0"/>
        <w:adjustRightInd w:val="0"/>
        <w:ind w:firstLine="709"/>
        <w:jc w:val="both"/>
        <w:rPr>
          <w:sz w:val="24"/>
          <w:szCs w:val="24"/>
        </w:rPr>
      </w:pPr>
      <w:r w:rsidRPr="00442685">
        <w:rPr>
          <w:sz w:val="24"/>
          <w:szCs w:val="24"/>
        </w:rPr>
        <w:t>Понедельник – пятница с 8 до 17 часов, перерыв с 12 до 13.00 часов</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Суббота, воскресенье – выходной день </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Администрация при  оказании  муниципальной  услуги  осуществляет  взаимодействие со следующими организациями: </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442685">
          <w:rPr>
            <w:rStyle w:val="a9"/>
            <w:sz w:val="24"/>
            <w:szCs w:val="24"/>
          </w:rPr>
          <w:t>21.40-1@donjust.ru</w:t>
        </w:r>
      </w:hyperlink>
      <w:r w:rsidRPr="00442685">
        <w:rPr>
          <w:sz w:val="24"/>
          <w:szCs w:val="24"/>
        </w:rPr>
        <w:t>;</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564C39" w:rsidRPr="00442685" w:rsidRDefault="00564C39" w:rsidP="00564C39">
      <w:pPr>
        <w:autoSpaceDE w:val="0"/>
        <w:autoSpaceDN w:val="0"/>
        <w:adjustRightInd w:val="0"/>
        <w:ind w:firstLine="709"/>
        <w:jc w:val="both"/>
        <w:rPr>
          <w:sz w:val="24"/>
          <w:szCs w:val="24"/>
        </w:rPr>
      </w:pPr>
      <w:r w:rsidRPr="00442685">
        <w:rPr>
          <w:sz w:val="24"/>
          <w:szCs w:val="24"/>
        </w:rPr>
        <w:lastRenderedPageBreak/>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564C39" w:rsidRPr="00442685" w:rsidRDefault="00564C39" w:rsidP="00564C39">
      <w:pPr>
        <w:autoSpaceDE w:val="0"/>
        <w:autoSpaceDN w:val="0"/>
        <w:adjustRightInd w:val="0"/>
        <w:ind w:firstLine="709"/>
        <w:jc w:val="both"/>
        <w:rPr>
          <w:sz w:val="24"/>
          <w:szCs w:val="24"/>
        </w:rPr>
      </w:pPr>
      <w:r w:rsidRPr="00442685">
        <w:rPr>
          <w:sz w:val="24"/>
          <w:szCs w:val="24"/>
        </w:rPr>
        <w:t>1.4. Порядок  информирования  о правилах  оказания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Информирование (консультирование) осуществляется специалистом по  адресу: 347603, Ростовская область Сальский район, п. Конезавод имени Буденного, ул. Ленина, 7, телефон 8(86372) 4-11-30,4-11-10.</w:t>
      </w:r>
    </w:p>
    <w:p w:rsidR="00564C39" w:rsidRPr="00442685" w:rsidRDefault="00564C39" w:rsidP="00564C39">
      <w:pPr>
        <w:autoSpaceDE w:val="0"/>
        <w:autoSpaceDN w:val="0"/>
        <w:adjustRightInd w:val="0"/>
        <w:ind w:firstLine="709"/>
        <w:jc w:val="both"/>
        <w:rPr>
          <w:sz w:val="24"/>
          <w:szCs w:val="24"/>
        </w:rPr>
      </w:pPr>
      <w:r w:rsidRPr="00442685">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564C39" w:rsidRPr="00442685" w:rsidRDefault="00564C39" w:rsidP="00564C39">
      <w:pPr>
        <w:autoSpaceDE w:val="0"/>
        <w:autoSpaceDN w:val="0"/>
        <w:adjustRightInd w:val="0"/>
        <w:ind w:firstLine="709"/>
        <w:jc w:val="both"/>
        <w:rPr>
          <w:sz w:val="24"/>
          <w:szCs w:val="24"/>
        </w:rPr>
      </w:pPr>
      <w:r w:rsidRPr="00442685">
        <w:rPr>
          <w:sz w:val="24"/>
          <w:szCs w:val="24"/>
        </w:rPr>
        <w:t>Получателю муниципальной услуги предоставляется следующая информация (консультация):</w:t>
      </w:r>
    </w:p>
    <w:p w:rsidR="00564C39" w:rsidRPr="00442685" w:rsidRDefault="00564C39" w:rsidP="00564C39">
      <w:pPr>
        <w:autoSpaceDE w:val="0"/>
        <w:autoSpaceDN w:val="0"/>
        <w:adjustRightInd w:val="0"/>
        <w:ind w:firstLine="709"/>
        <w:jc w:val="both"/>
        <w:rPr>
          <w:sz w:val="24"/>
          <w:szCs w:val="24"/>
        </w:rPr>
      </w:pPr>
      <w:r w:rsidRPr="00442685">
        <w:rPr>
          <w:sz w:val="24"/>
          <w:szCs w:val="24"/>
        </w:rPr>
        <w:t>-</w:t>
      </w:r>
      <w:r w:rsidRPr="00442685">
        <w:rPr>
          <w:sz w:val="24"/>
          <w:szCs w:val="24"/>
          <w:lang w:val="en-US"/>
        </w:rPr>
        <w:t> </w:t>
      </w:r>
      <w:r w:rsidRPr="00442685">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564C39" w:rsidRPr="00442685" w:rsidRDefault="00564C39" w:rsidP="00564C39">
      <w:pPr>
        <w:autoSpaceDE w:val="0"/>
        <w:autoSpaceDN w:val="0"/>
        <w:adjustRightInd w:val="0"/>
        <w:ind w:firstLine="709"/>
        <w:jc w:val="both"/>
        <w:rPr>
          <w:sz w:val="24"/>
          <w:szCs w:val="24"/>
        </w:rPr>
      </w:pPr>
      <w:r w:rsidRPr="00442685">
        <w:rPr>
          <w:sz w:val="24"/>
          <w:szCs w:val="24"/>
        </w:rPr>
        <w:t>-</w:t>
      </w:r>
      <w:r w:rsidRPr="00442685">
        <w:rPr>
          <w:sz w:val="24"/>
          <w:szCs w:val="24"/>
          <w:lang w:val="en-US"/>
        </w:rPr>
        <w:t> </w:t>
      </w:r>
      <w:r w:rsidRPr="00442685">
        <w:rPr>
          <w:sz w:val="24"/>
          <w:szCs w:val="24"/>
        </w:rPr>
        <w:t xml:space="preserve">порядок и сроки предоставления муниципальной услуги; </w:t>
      </w:r>
    </w:p>
    <w:p w:rsidR="00564C39" w:rsidRPr="00442685" w:rsidRDefault="00564C39" w:rsidP="00564C39">
      <w:pPr>
        <w:autoSpaceDE w:val="0"/>
        <w:autoSpaceDN w:val="0"/>
        <w:adjustRightInd w:val="0"/>
        <w:ind w:firstLine="709"/>
        <w:jc w:val="both"/>
        <w:rPr>
          <w:sz w:val="24"/>
          <w:szCs w:val="24"/>
        </w:rPr>
      </w:pPr>
      <w:r w:rsidRPr="00442685">
        <w:rPr>
          <w:sz w:val="24"/>
          <w:szCs w:val="24"/>
        </w:rPr>
        <w:t>-</w:t>
      </w:r>
      <w:r w:rsidRPr="00442685">
        <w:rPr>
          <w:sz w:val="24"/>
          <w:szCs w:val="24"/>
          <w:lang w:val="en-US"/>
        </w:rPr>
        <w:t> </w:t>
      </w:r>
      <w:r w:rsidRPr="00442685">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564C39" w:rsidRPr="00442685" w:rsidRDefault="00564C39" w:rsidP="00564C39">
      <w:pPr>
        <w:autoSpaceDE w:val="0"/>
        <w:autoSpaceDN w:val="0"/>
        <w:adjustRightInd w:val="0"/>
        <w:ind w:firstLine="709"/>
        <w:jc w:val="both"/>
        <w:rPr>
          <w:sz w:val="24"/>
          <w:szCs w:val="24"/>
        </w:rPr>
      </w:pPr>
      <w:r w:rsidRPr="00442685">
        <w:rPr>
          <w:sz w:val="24"/>
          <w:szCs w:val="24"/>
        </w:rPr>
        <w:t>-</w:t>
      </w:r>
      <w:r w:rsidRPr="00442685">
        <w:rPr>
          <w:sz w:val="24"/>
          <w:szCs w:val="24"/>
          <w:lang w:val="en-US"/>
        </w:rPr>
        <w:t> </w:t>
      </w:r>
      <w:r w:rsidRPr="00442685">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564C39" w:rsidRPr="00442685" w:rsidRDefault="00564C39" w:rsidP="00564C39">
      <w:pPr>
        <w:autoSpaceDE w:val="0"/>
        <w:autoSpaceDN w:val="0"/>
        <w:adjustRightInd w:val="0"/>
        <w:ind w:firstLine="709"/>
        <w:jc w:val="both"/>
        <w:rPr>
          <w:sz w:val="24"/>
          <w:szCs w:val="24"/>
        </w:rPr>
      </w:pPr>
      <w:r w:rsidRPr="00442685">
        <w:rPr>
          <w:sz w:val="24"/>
          <w:szCs w:val="24"/>
        </w:rPr>
        <w:t>-</w:t>
      </w:r>
      <w:r w:rsidRPr="00442685">
        <w:rPr>
          <w:sz w:val="24"/>
          <w:szCs w:val="24"/>
          <w:lang w:val="en-US"/>
        </w:rPr>
        <w:t> </w:t>
      </w:r>
      <w:r w:rsidRPr="00442685">
        <w:rPr>
          <w:sz w:val="24"/>
          <w:szCs w:val="24"/>
        </w:rPr>
        <w:t>порядок обжалования действий (бездействия) и решений, осуществляемых и принимаемых в ходе оказания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w:t>
      </w:r>
      <w:r w:rsidRPr="00442685">
        <w:rPr>
          <w:sz w:val="24"/>
          <w:szCs w:val="24"/>
          <w:lang w:val="en-US"/>
        </w:rPr>
        <w:t> </w:t>
      </w:r>
      <w:r w:rsidRPr="00442685">
        <w:rPr>
          <w:sz w:val="24"/>
          <w:szCs w:val="24"/>
        </w:rPr>
        <w:t xml:space="preserve">иная информация, имеющая непосредственное отношение к предоставлению муниципальной услуги. </w:t>
      </w:r>
    </w:p>
    <w:p w:rsidR="00564C39" w:rsidRPr="00442685" w:rsidRDefault="00564C39" w:rsidP="00564C39">
      <w:pPr>
        <w:autoSpaceDE w:val="0"/>
        <w:autoSpaceDN w:val="0"/>
        <w:adjustRightInd w:val="0"/>
        <w:ind w:firstLine="709"/>
        <w:jc w:val="both"/>
        <w:rPr>
          <w:sz w:val="24"/>
          <w:szCs w:val="24"/>
        </w:rPr>
      </w:pPr>
      <w:r w:rsidRPr="00442685">
        <w:rPr>
          <w:sz w:val="24"/>
          <w:szCs w:val="24"/>
        </w:rPr>
        <w:t>Информация (консультация) о порядке оказания муниципальной услуги представляется:</w:t>
      </w:r>
    </w:p>
    <w:p w:rsidR="00564C39" w:rsidRPr="00442685" w:rsidRDefault="00564C39" w:rsidP="00564C39">
      <w:pPr>
        <w:autoSpaceDE w:val="0"/>
        <w:autoSpaceDN w:val="0"/>
        <w:adjustRightInd w:val="0"/>
        <w:ind w:firstLine="709"/>
        <w:jc w:val="both"/>
        <w:rPr>
          <w:sz w:val="24"/>
          <w:szCs w:val="24"/>
        </w:rPr>
      </w:pPr>
      <w:r w:rsidRPr="00442685">
        <w:rPr>
          <w:sz w:val="24"/>
          <w:szCs w:val="24"/>
        </w:rPr>
        <w:t>- по письменному обращению (заявлению);</w:t>
      </w:r>
    </w:p>
    <w:p w:rsidR="00564C39" w:rsidRPr="00442685" w:rsidRDefault="00564C39" w:rsidP="00564C39">
      <w:pPr>
        <w:autoSpaceDE w:val="0"/>
        <w:autoSpaceDN w:val="0"/>
        <w:adjustRightInd w:val="0"/>
        <w:ind w:firstLine="709"/>
        <w:jc w:val="both"/>
        <w:rPr>
          <w:sz w:val="24"/>
          <w:szCs w:val="24"/>
        </w:rPr>
      </w:pPr>
      <w:r w:rsidRPr="00442685">
        <w:rPr>
          <w:sz w:val="24"/>
          <w:szCs w:val="24"/>
        </w:rPr>
        <w:t>- по телефону;</w:t>
      </w:r>
    </w:p>
    <w:p w:rsidR="00564C39" w:rsidRPr="00442685" w:rsidRDefault="00564C39" w:rsidP="00564C39">
      <w:pPr>
        <w:autoSpaceDE w:val="0"/>
        <w:autoSpaceDN w:val="0"/>
        <w:adjustRightInd w:val="0"/>
        <w:ind w:firstLine="709"/>
        <w:jc w:val="both"/>
        <w:rPr>
          <w:sz w:val="24"/>
          <w:szCs w:val="24"/>
        </w:rPr>
      </w:pPr>
      <w:r w:rsidRPr="00442685">
        <w:rPr>
          <w:sz w:val="24"/>
          <w:szCs w:val="24"/>
        </w:rPr>
        <w:t>- при личном обращении;</w:t>
      </w:r>
    </w:p>
    <w:p w:rsidR="00564C39" w:rsidRPr="00442685" w:rsidRDefault="00564C39" w:rsidP="00564C39">
      <w:pPr>
        <w:autoSpaceDE w:val="0"/>
        <w:autoSpaceDN w:val="0"/>
        <w:adjustRightInd w:val="0"/>
        <w:ind w:firstLine="709"/>
        <w:jc w:val="both"/>
        <w:rPr>
          <w:sz w:val="24"/>
          <w:szCs w:val="24"/>
        </w:rPr>
      </w:pPr>
      <w:r w:rsidRPr="00442685">
        <w:rPr>
          <w:sz w:val="24"/>
          <w:szCs w:val="24"/>
        </w:rPr>
        <w:t>- по электронной почте;</w:t>
      </w:r>
    </w:p>
    <w:p w:rsidR="00564C39" w:rsidRPr="00442685" w:rsidRDefault="00564C39" w:rsidP="00564C39">
      <w:pPr>
        <w:autoSpaceDE w:val="0"/>
        <w:autoSpaceDN w:val="0"/>
        <w:adjustRightInd w:val="0"/>
        <w:ind w:firstLine="709"/>
        <w:jc w:val="both"/>
        <w:rPr>
          <w:sz w:val="24"/>
          <w:szCs w:val="24"/>
        </w:rPr>
      </w:pPr>
      <w:r w:rsidRPr="00442685">
        <w:rPr>
          <w:sz w:val="24"/>
          <w:szCs w:val="24"/>
        </w:rPr>
        <w:t>- на информационном стенде Администрация.</w:t>
      </w:r>
    </w:p>
    <w:p w:rsidR="00564C39" w:rsidRPr="00442685" w:rsidRDefault="00564C39" w:rsidP="00564C39">
      <w:pPr>
        <w:autoSpaceDE w:val="0"/>
        <w:autoSpaceDN w:val="0"/>
        <w:adjustRightInd w:val="0"/>
        <w:ind w:firstLine="709"/>
        <w:jc w:val="both"/>
        <w:rPr>
          <w:sz w:val="24"/>
          <w:szCs w:val="24"/>
        </w:rPr>
      </w:pPr>
      <w:r w:rsidRPr="00442685">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564C39" w:rsidRPr="00442685" w:rsidRDefault="00564C39" w:rsidP="00564C39">
      <w:pPr>
        <w:autoSpaceDE w:val="0"/>
        <w:autoSpaceDN w:val="0"/>
        <w:adjustRightInd w:val="0"/>
        <w:ind w:firstLine="709"/>
        <w:jc w:val="both"/>
        <w:rPr>
          <w:sz w:val="24"/>
          <w:szCs w:val="24"/>
        </w:rPr>
      </w:pPr>
      <w:r w:rsidRPr="00442685">
        <w:rPr>
          <w:sz w:val="24"/>
          <w:szCs w:val="24"/>
        </w:rPr>
        <w:t>- достоверность представляемой информации;</w:t>
      </w:r>
    </w:p>
    <w:p w:rsidR="00564C39" w:rsidRPr="00442685" w:rsidRDefault="00564C39" w:rsidP="00564C39">
      <w:pPr>
        <w:autoSpaceDE w:val="0"/>
        <w:autoSpaceDN w:val="0"/>
        <w:adjustRightInd w:val="0"/>
        <w:ind w:firstLine="709"/>
        <w:jc w:val="both"/>
        <w:rPr>
          <w:sz w:val="24"/>
          <w:szCs w:val="24"/>
        </w:rPr>
      </w:pPr>
      <w:r w:rsidRPr="00442685">
        <w:rPr>
          <w:sz w:val="24"/>
          <w:szCs w:val="24"/>
        </w:rPr>
        <w:t>- четкость в изложении информации;</w:t>
      </w:r>
    </w:p>
    <w:p w:rsidR="00564C39" w:rsidRPr="00442685" w:rsidRDefault="00564C39" w:rsidP="00564C39">
      <w:pPr>
        <w:autoSpaceDE w:val="0"/>
        <w:autoSpaceDN w:val="0"/>
        <w:adjustRightInd w:val="0"/>
        <w:ind w:firstLine="709"/>
        <w:jc w:val="both"/>
        <w:rPr>
          <w:sz w:val="24"/>
          <w:szCs w:val="24"/>
        </w:rPr>
      </w:pPr>
      <w:r w:rsidRPr="00442685">
        <w:rPr>
          <w:sz w:val="24"/>
          <w:szCs w:val="24"/>
        </w:rPr>
        <w:t>- полнота информирования;</w:t>
      </w:r>
    </w:p>
    <w:p w:rsidR="00564C39" w:rsidRPr="00442685" w:rsidRDefault="00564C39" w:rsidP="00564C39">
      <w:pPr>
        <w:autoSpaceDE w:val="0"/>
        <w:autoSpaceDN w:val="0"/>
        <w:adjustRightInd w:val="0"/>
        <w:ind w:firstLine="709"/>
        <w:jc w:val="both"/>
        <w:rPr>
          <w:sz w:val="24"/>
          <w:szCs w:val="24"/>
        </w:rPr>
      </w:pPr>
      <w:r w:rsidRPr="00442685">
        <w:rPr>
          <w:sz w:val="24"/>
          <w:szCs w:val="24"/>
        </w:rPr>
        <w:t>- удобство и доступность получения информации.</w:t>
      </w:r>
    </w:p>
    <w:p w:rsidR="00564C39" w:rsidRPr="00442685" w:rsidRDefault="00564C39" w:rsidP="00564C39">
      <w:pPr>
        <w:autoSpaceDE w:val="0"/>
        <w:autoSpaceDN w:val="0"/>
        <w:adjustRightInd w:val="0"/>
        <w:ind w:firstLine="709"/>
        <w:jc w:val="both"/>
        <w:rPr>
          <w:sz w:val="24"/>
          <w:szCs w:val="24"/>
        </w:rPr>
      </w:pPr>
      <w:r w:rsidRPr="00442685">
        <w:rPr>
          <w:sz w:val="24"/>
          <w:szCs w:val="24"/>
        </w:rPr>
        <w:t>При ответах на телефонные звонки и устные обращения специалисты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564C39" w:rsidRPr="00442685" w:rsidRDefault="00564C39" w:rsidP="00564C39">
      <w:pPr>
        <w:autoSpaceDE w:val="0"/>
        <w:autoSpaceDN w:val="0"/>
        <w:adjustRightInd w:val="0"/>
        <w:ind w:firstLine="709"/>
        <w:jc w:val="both"/>
        <w:rPr>
          <w:sz w:val="24"/>
          <w:szCs w:val="24"/>
        </w:rPr>
      </w:pPr>
      <w:r w:rsidRPr="00442685">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64C39" w:rsidRPr="00442685" w:rsidRDefault="00564C39" w:rsidP="00564C39">
      <w:pPr>
        <w:autoSpaceDE w:val="0"/>
        <w:autoSpaceDN w:val="0"/>
        <w:adjustRightInd w:val="0"/>
        <w:ind w:firstLine="709"/>
        <w:jc w:val="both"/>
        <w:rPr>
          <w:sz w:val="24"/>
          <w:szCs w:val="24"/>
        </w:rPr>
      </w:pPr>
      <w:r w:rsidRPr="00442685">
        <w:rPr>
          <w:sz w:val="24"/>
          <w:szCs w:val="24"/>
        </w:rPr>
        <w:t>1.5 Порядок информирования о ходе предоставления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Получатели муниципальной услуги информируются:</w:t>
      </w:r>
    </w:p>
    <w:p w:rsidR="00564C39" w:rsidRPr="00442685" w:rsidRDefault="00564C39" w:rsidP="00564C39">
      <w:pPr>
        <w:autoSpaceDE w:val="0"/>
        <w:autoSpaceDN w:val="0"/>
        <w:adjustRightInd w:val="0"/>
        <w:ind w:firstLine="709"/>
        <w:jc w:val="both"/>
        <w:rPr>
          <w:sz w:val="24"/>
          <w:szCs w:val="24"/>
        </w:rPr>
      </w:pPr>
      <w:r w:rsidRPr="00442685">
        <w:rPr>
          <w:sz w:val="24"/>
          <w:szCs w:val="24"/>
        </w:rPr>
        <w:t>- о приостановлении предоставления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 об отказе в предоставлении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 о сроках оформления документов и возможности их получения.</w:t>
      </w:r>
    </w:p>
    <w:p w:rsidR="00564C39" w:rsidRPr="00442685" w:rsidRDefault="00564C39" w:rsidP="00564C39">
      <w:pPr>
        <w:autoSpaceDE w:val="0"/>
        <w:autoSpaceDN w:val="0"/>
        <w:adjustRightInd w:val="0"/>
        <w:ind w:firstLine="709"/>
        <w:jc w:val="both"/>
        <w:rPr>
          <w:sz w:val="24"/>
          <w:szCs w:val="24"/>
        </w:rPr>
      </w:pPr>
      <w:r w:rsidRPr="00442685">
        <w:rPr>
          <w:sz w:val="24"/>
          <w:szCs w:val="24"/>
        </w:rPr>
        <w:t>Информирование заявителей осуществляется в устной или письменной форме следующим образом:</w:t>
      </w:r>
    </w:p>
    <w:p w:rsidR="00564C39" w:rsidRPr="00442685" w:rsidRDefault="00564C39" w:rsidP="00564C39">
      <w:pPr>
        <w:autoSpaceDE w:val="0"/>
        <w:autoSpaceDN w:val="0"/>
        <w:adjustRightInd w:val="0"/>
        <w:ind w:firstLine="709"/>
        <w:jc w:val="both"/>
        <w:rPr>
          <w:sz w:val="24"/>
          <w:szCs w:val="24"/>
        </w:rPr>
      </w:pPr>
      <w:r w:rsidRPr="00442685">
        <w:rPr>
          <w:sz w:val="24"/>
          <w:szCs w:val="24"/>
        </w:rPr>
        <w:t>- индивидуальное информирование (устное, либо письменное);</w:t>
      </w:r>
    </w:p>
    <w:p w:rsidR="00564C39" w:rsidRPr="00442685" w:rsidRDefault="00564C39" w:rsidP="00564C39">
      <w:pPr>
        <w:autoSpaceDE w:val="0"/>
        <w:autoSpaceDN w:val="0"/>
        <w:adjustRightInd w:val="0"/>
        <w:ind w:firstLine="709"/>
        <w:jc w:val="both"/>
        <w:rPr>
          <w:sz w:val="24"/>
          <w:szCs w:val="24"/>
        </w:rPr>
      </w:pPr>
      <w:r w:rsidRPr="00442685">
        <w:rPr>
          <w:sz w:val="24"/>
          <w:szCs w:val="24"/>
        </w:rPr>
        <w:t>- публичное информирование.</w:t>
      </w:r>
    </w:p>
    <w:p w:rsidR="00564C39" w:rsidRPr="00442685" w:rsidRDefault="00564C39" w:rsidP="00564C39">
      <w:pPr>
        <w:autoSpaceDE w:val="0"/>
        <w:autoSpaceDN w:val="0"/>
        <w:adjustRightInd w:val="0"/>
        <w:ind w:firstLine="709"/>
        <w:jc w:val="both"/>
        <w:rPr>
          <w:sz w:val="24"/>
          <w:szCs w:val="24"/>
        </w:rPr>
      </w:pPr>
      <w:r w:rsidRPr="00442685">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564C39" w:rsidRPr="00442685" w:rsidRDefault="00564C39" w:rsidP="00564C39">
      <w:pPr>
        <w:autoSpaceDE w:val="0"/>
        <w:autoSpaceDN w:val="0"/>
        <w:adjustRightInd w:val="0"/>
        <w:ind w:firstLine="709"/>
        <w:jc w:val="both"/>
        <w:rPr>
          <w:sz w:val="24"/>
          <w:szCs w:val="24"/>
        </w:rPr>
      </w:pPr>
      <w:r w:rsidRPr="00442685">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564C39" w:rsidRPr="00442685" w:rsidRDefault="00564C39" w:rsidP="00564C39">
      <w:pPr>
        <w:autoSpaceDE w:val="0"/>
        <w:autoSpaceDN w:val="0"/>
        <w:adjustRightInd w:val="0"/>
        <w:ind w:firstLine="709"/>
        <w:jc w:val="both"/>
        <w:rPr>
          <w:sz w:val="24"/>
          <w:szCs w:val="24"/>
        </w:rPr>
      </w:pPr>
      <w:r w:rsidRPr="00442685">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 в сети Интернет.</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564C39" w:rsidRPr="00442685" w:rsidRDefault="00564C39" w:rsidP="00564C39">
      <w:pPr>
        <w:autoSpaceDE w:val="0"/>
        <w:autoSpaceDN w:val="0"/>
        <w:adjustRightInd w:val="0"/>
        <w:ind w:firstLine="709"/>
        <w:jc w:val="both"/>
        <w:rPr>
          <w:sz w:val="24"/>
          <w:szCs w:val="24"/>
        </w:rPr>
      </w:pPr>
      <w:r w:rsidRPr="00442685">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564C39" w:rsidRPr="00442685" w:rsidRDefault="00564C39" w:rsidP="00564C39">
      <w:pPr>
        <w:ind w:firstLine="709"/>
        <w:jc w:val="both"/>
        <w:rPr>
          <w:b/>
          <w:sz w:val="24"/>
          <w:szCs w:val="24"/>
        </w:rPr>
      </w:pPr>
      <w:r w:rsidRPr="00442685">
        <w:rPr>
          <w:b/>
          <w:sz w:val="24"/>
          <w:szCs w:val="24"/>
        </w:rPr>
        <w:t>2. Стандарт предоставления муниципальной услуги</w:t>
      </w:r>
    </w:p>
    <w:p w:rsidR="00564C39" w:rsidRPr="00442685" w:rsidRDefault="00564C39" w:rsidP="00564C39">
      <w:pPr>
        <w:ind w:firstLine="709"/>
        <w:jc w:val="both"/>
        <w:rPr>
          <w:sz w:val="24"/>
          <w:szCs w:val="24"/>
        </w:rPr>
      </w:pPr>
      <w:r w:rsidRPr="00442685">
        <w:rPr>
          <w:bCs/>
          <w:sz w:val="24"/>
          <w:szCs w:val="24"/>
        </w:rPr>
        <w:t xml:space="preserve">2.1. Наименование муниципальной услуги: </w:t>
      </w:r>
      <w:r w:rsidRPr="00442685">
        <w:rPr>
          <w:b/>
          <w:sz w:val="24"/>
          <w:szCs w:val="24"/>
        </w:rPr>
        <w:t>«</w:t>
      </w:r>
      <w:r w:rsidRPr="00442685">
        <w:rPr>
          <w:sz w:val="24"/>
          <w:szCs w:val="24"/>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442685">
        <w:rPr>
          <w:b/>
          <w:sz w:val="24"/>
          <w:szCs w:val="24"/>
        </w:rPr>
        <w:t>»</w:t>
      </w:r>
      <w:r w:rsidRPr="00442685">
        <w:rPr>
          <w:sz w:val="24"/>
          <w:szCs w:val="24"/>
        </w:rPr>
        <w:t>.</w:t>
      </w:r>
    </w:p>
    <w:p w:rsidR="00564C39" w:rsidRPr="00442685" w:rsidRDefault="00564C39" w:rsidP="00564C39">
      <w:pPr>
        <w:autoSpaceDE w:val="0"/>
        <w:autoSpaceDN w:val="0"/>
        <w:adjustRightInd w:val="0"/>
        <w:ind w:firstLine="709"/>
        <w:jc w:val="both"/>
        <w:rPr>
          <w:sz w:val="24"/>
          <w:szCs w:val="24"/>
        </w:rPr>
      </w:pPr>
      <w:r w:rsidRPr="00442685">
        <w:rPr>
          <w:sz w:val="24"/>
          <w:szCs w:val="24"/>
        </w:rPr>
        <w:t>Консультирование, прием и выдачу результата предоставления услуги (документов) осуществляют:</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сектором земельных и  имущественных отношений Сальского района (далее – Администрация); </w:t>
      </w:r>
    </w:p>
    <w:p w:rsidR="00564C39" w:rsidRPr="00442685" w:rsidRDefault="00564C39" w:rsidP="00564C39">
      <w:pPr>
        <w:autoSpaceDE w:val="0"/>
        <w:autoSpaceDN w:val="0"/>
        <w:adjustRightInd w:val="0"/>
        <w:ind w:firstLine="709"/>
        <w:jc w:val="both"/>
        <w:rPr>
          <w:sz w:val="24"/>
          <w:szCs w:val="24"/>
        </w:rPr>
      </w:pPr>
      <w:r w:rsidRPr="00442685">
        <w:rPr>
          <w:sz w:val="24"/>
          <w:szCs w:val="24"/>
        </w:rPr>
        <w:t>Местонахождение Администрация: 347603, Ростовская область Сальский район, п. Конезавод имени Буденного, ул. Ленина, 7.</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Адрес электронной почты (e-mail): </w:t>
      </w:r>
      <w:r w:rsidRPr="00442685">
        <w:rPr>
          <w:color w:val="FF0000"/>
          <w:sz w:val="24"/>
          <w:szCs w:val="24"/>
          <w:lang w:val="en-US"/>
        </w:rPr>
        <w:t>sp</w:t>
      </w:r>
      <w:r w:rsidRPr="00442685">
        <w:rPr>
          <w:color w:val="FF0000"/>
          <w:sz w:val="24"/>
          <w:szCs w:val="24"/>
        </w:rPr>
        <w:t>34356 @</w:t>
      </w:r>
      <w:r w:rsidRPr="00442685">
        <w:rPr>
          <w:color w:val="FF0000"/>
          <w:sz w:val="24"/>
          <w:szCs w:val="24"/>
          <w:lang w:val="en-US"/>
        </w:rPr>
        <w:t>salsk</w:t>
      </w:r>
      <w:r w:rsidRPr="00442685">
        <w:rPr>
          <w:color w:val="FF0000"/>
          <w:sz w:val="24"/>
          <w:szCs w:val="24"/>
        </w:rPr>
        <w:t>.</w:t>
      </w:r>
      <w:r w:rsidRPr="00442685">
        <w:rPr>
          <w:color w:val="FF0000"/>
          <w:sz w:val="24"/>
          <w:szCs w:val="24"/>
          <w:lang w:val="en-US"/>
        </w:rPr>
        <w:t>donpac</w:t>
      </w:r>
      <w:r w:rsidRPr="00442685">
        <w:rPr>
          <w:color w:val="FF0000"/>
          <w:sz w:val="24"/>
          <w:szCs w:val="24"/>
        </w:rPr>
        <w:t>.</w:t>
      </w:r>
      <w:r w:rsidRPr="00442685">
        <w:rPr>
          <w:color w:val="FF0000"/>
          <w:sz w:val="24"/>
          <w:szCs w:val="24"/>
          <w:lang w:val="en-US"/>
        </w:rPr>
        <w:t>ru</w:t>
      </w:r>
    </w:p>
    <w:p w:rsidR="00564C39" w:rsidRPr="00442685" w:rsidRDefault="00564C39" w:rsidP="00564C39">
      <w:pPr>
        <w:autoSpaceDE w:val="0"/>
        <w:autoSpaceDN w:val="0"/>
        <w:adjustRightInd w:val="0"/>
        <w:ind w:firstLine="709"/>
        <w:jc w:val="both"/>
        <w:rPr>
          <w:sz w:val="24"/>
          <w:szCs w:val="24"/>
        </w:rPr>
      </w:pPr>
      <w:r w:rsidRPr="00442685">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564C39" w:rsidRPr="00442685" w:rsidTr="00D34093">
        <w:trPr>
          <w:jc w:val="center"/>
        </w:trPr>
        <w:tc>
          <w:tcPr>
            <w:tcW w:w="4866" w:type="dxa"/>
          </w:tcPr>
          <w:p w:rsidR="00564C39" w:rsidRPr="00442685" w:rsidRDefault="00564C39" w:rsidP="00D34093">
            <w:pPr>
              <w:pStyle w:val="a5"/>
              <w:spacing w:after="0"/>
              <w:ind w:firstLine="709"/>
              <w:rPr>
                <w:sz w:val="24"/>
                <w:szCs w:val="24"/>
              </w:rPr>
            </w:pPr>
            <w:r w:rsidRPr="00442685">
              <w:rPr>
                <w:sz w:val="24"/>
                <w:szCs w:val="24"/>
              </w:rPr>
              <w:t xml:space="preserve">Местонахождение МФЦ: </w:t>
            </w:r>
          </w:p>
        </w:tc>
        <w:tc>
          <w:tcPr>
            <w:tcW w:w="4600" w:type="dxa"/>
          </w:tcPr>
          <w:p w:rsidR="00564C39" w:rsidRPr="00442685" w:rsidRDefault="00564C39" w:rsidP="00D34093">
            <w:pPr>
              <w:pStyle w:val="a5"/>
              <w:spacing w:after="0"/>
              <w:ind w:firstLine="709"/>
              <w:rPr>
                <w:sz w:val="24"/>
                <w:szCs w:val="24"/>
              </w:rPr>
            </w:pPr>
            <w:r w:rsidRPr="00442685">
              <w:rPr>
                <w:sz w:val="24"/>
                <w:szCs w:val="24"/>
              </w:rPr>
              <w:t>347631, Ростовская область, Сальский район, г.</w:t>
            </w:r>
            <w:r w:rsidRPr="00442685">
              <w:rPr>
                <w:sz w:val="24"/>
                <w:szCs w:val="24"/>
                <w:lang w:val="en-US"/>
              </w:rPr>
              <w:t> </w:t>
            </w:r>
            <w:r w:rsidRPr="00442685">
              <w:rPr>
                <w:sz w:val="24"/>
                <w:szCs w:val="24"/>
              </w:rPr>
              <w:t xml:space="preserve">Сальск, </w:t>
            </w:r>
          </w:p>
          <w:p w:rsidR="00564C39" w:rsidRPr="00442685" w:rsidRDefault="00564C39" w:rsidP="00D34093">
            <w:pPr>
              <w:pStyle w:val="a5"/>
              <w:spacing w:after="0"/>
              <w:ind w:firstLine="709"/>
              <w:rPr>
                <w:sz w:val="24"/>
                <w:szCs w:val="24"/>
              </w:rPr>
            </w:pPr>
            <w:r w:rsidRPr="00442685">
              <w:rPr>
                <w:sz w:val="24"/>
                <w:szCs w:val="24"/>
              </w:rPr>
              <w:t>ул. Ленина, 100</w:t>
            </w:r>
          </w:p>
          <w:p w:rsidR="00564C39" w:rsidRPr="00442685" w:rsidRDefault="00564C39" w:rsidP="00D34093">
            <w:pPr>
              <w:pStyle w:val="a5"/>
              <w:spacing w:after="0"/>
              <w:ind w:firstLine="709"/>
              <w:rPr>
                <w:sz w:val="24"/>
                <w:szCs w:val="24"/>
              </w:rPr>
            </w:pPr>
          </w:p>
          <w:p w:rsidR="00564C39" w:rsidRPr="00442685" w:rsidRDefault="00564C39" w:rsidP="00D34093">
            <w:pPr>
              <w:pStyle w:val="a5"/>
              <w:spacing w:after="0"/>
              <w:ind w:firstLine="709"/>
              <w:rPr>
                <w:sz w:val="24"/>
                <w:szCs w:val="24"/>
              </w:rPr>
            </w:pPr>
            <w:r w:rsidRPr="00442685">
              <w:rPr>
                <w:sz w:val="24"/>
                <w:szCs w:val="24"/>
              </w:rPr>
              <w:t>347603, Ростовская область Сальский район, п. Конезавод имени Буденного, ул. Ленина, 7.</w:t>
            </w:r>
          </w:p>
          <w:p w:rsidR="00564C39" w:rsidRPr="00442685" w:rsidRDefault="00564C39" w:rsidP="00D34093">
            <w:pPr>
              <w:pStyle w:val="a5"/>
              <w:spacing w:after="0"/>
              <w:ind w:firstLine="709"/>
              <w:rPr>
                <w:sz w:val="24"/>
                <w:szCs w:val="24"/>
                <w:lang w:val="en-US"/>
              </w:rPr>
            </w:pPr>
          </w:p>
        </w:tc>
      </w:tr>
      <w:tr w:rsidR="00564C39" w:rsidRPr="00442685" w:rsidTr="00D34093">
        <w:trPr>
          <w:jc w:val="center"/>
        </w:trPr>
        <w:tc>
          <w:tcPr>
            <w:tcW w:w="4866" w:type="dxa"/>
          </w:tcPr>
          <w:p w:rsidR="00564C39" w:rsidRPr="00442685" w:rsidRDefault="00564C39" w:rsidP="00D34093">
            <w:pPr>
              <w:pStyle w:val="a5"/>
              <w:spacing w:after="0"/>
              <w:ind w:firstLine="709"/>
              <w:rPr>
                <w:sz w:val="24"/>
                <w:szCs w:val="24"/>
              </w:rPr>
            </w:pPr>
            <w:r w:rsidRPr="00442685">
              <w:rPr>
                <w:sz w:val="24"/>
                <w:szCs w:val="24"/>
              </w:rPr>
              <w:t>Контактные телефоны:</w:t>
            </w:r>
          </w:p>
        </w:tc>
        <w:tc>
          <w:tcPr>
            <w:tcW w:w="4600" w:type="dxa"/>
          </w:tcPr>
          <w:p w:rsidR="00564C39" w:rsidRPr="00442685" w:rsidRDefault="00564C39" w:rsidP="00D34093">
            <w:pPr>
              <w:pStyle w:val="a5"/>
              <w:spacing w:after="0"/>
              <w:ind w:firstLine="709"/>
              <w:rPr>
                <w:sz w:val="24"/>
                <w:szCs w:val="24"/>
                <w:lang w:val="en-US"/>
              </w:rPr>
            </w:pPr>
            <w:r w:rsidRPr="00442685">
              <w:rPr>
                <w:sz w:val="24"/>
                <w:szCs w:val="24"/>
                <w:lang w:val="en-US"/>
              </w:rPr>
              <w:t xml:space="preserve">(86372) 7-39-72 </w:t>
            </w:r>
          </w:p>
          <w:p w:rsidR="00564C39" w:rsidRPr="00442685" w:rsidRDefault="00564C39" w:rsidP="00D34093">
            <w:pPr>
              <w:pStyle w:val="a5"/>
              <w:spacing w:after="0"/>
              <w:ind w:firstLine="709"/>
              <w:rPr>
                <w:sz w:val="24"/>
                <w:szCs w:val="24"/>
              </w:rPr>
            </w:pPr>
            <w:r w:rsidRPr="00442685">
              <w:rPr>
                <w:sz w:val="24"/>
                <w:szCs w:val="24"/>
                <w:lang w:val="en-US"/>
              </w:rPr>
              <w:t xml:space="preserve">(86372) </w:t>
            </w:r>
            <w:r w:rsidRPr="00442685">
              <w:rPr>
                <w:sz w:val="24"/>
                <w:szCs w:val="24"/>
              </w:rPr>
              <w:t>4-11-19</w:t>
            </w:r>
          </w:p>
          <w:p w:rsidR="00564C39" w:rsidRPr="00442685" w:rsidRDefault="00564C39" w:rsidP="00D34093">
            <w:pPr>
              <w:pStyle w:val="a5"/>
              <w:spacing w:after="0"/>
              <w:ind w:firstLine="709"/>
              <w:rPr>
                <w:sz w:val="24"/>
                <w:szCs w:val="24"/>
                <w:lang w:val="en-US"/>
              </w:rPr>
            </w:pPr>
          </w:p>
        </w:tc>
      </w:tr>
      <w:tr w:rsidR="00564C39" w:rsidRPr="00442685" w:rsidTr="00D34093">
        <w:trPr>
          <w:jc w:val="center"/>
        </w:trPr>
        <w:tc>
          <w:tcPr>
            <w:tcW w:w="4866" w:type="dxa"/>
          </w:tcPr>
          <w:p w:rsidR="00564C39" w:rsidRPr="00442685" w:rsidRDefault="00564C39" w:rsidP="00D34093">
            <w:pPr>
              <w:pStyle w:val="a5"/>
              <w:spacing w:after="0"/>
              <w:ind w:firstLine="709"/>
              <w:rPr>
                <w:sz w:val="24"/>
                <w:szCs w:val="24"/>
              </w:rPr>
            </w:pPr>
            <w:r w:rsidRPr="00442685">
              <w:rPr>
                <w:sz w:val="24"/>
                <w:szCs w:val="24"/>
              </w:rPr>
              <w:t>Адрес сайта МФЦ в сети Интернет:</w:t>
            </w:r>
          </w:p>
          <w:p w:rsidR="00564C39" w:rsidRPr="00442685" w:rsidRDefault="00564C39" w:rsidP="00D34093">
            <w:pPr>
              <w:pStyle w:val="a5"/>
              <w:spacing w:after="0"/>
              <w:ind w:firstLine="709"/>
              <w:rPr>
                <w:sz w:val="24"/>
                <w:szCs w:val="24"/>
              </w:rPr>
            </w:pPr>
            <w:r w:rsidRPr="00442685">
              <w:rPr>
                <w:sz w:val="24"/>
                <w:szCs w:val="24"/>
              </w:rPr>
              <w:t>Адрес Интернет-портала МФЦ:</w:t>
            </w:r>
          </w:p>
          <w:p w:rsidR="00564C39" w:rsidRPr="00442685" w:rsidRDefault="00564C39" w:rsidP="00D34093">
            <w:pPr>
              <w:pStyle w:val="a5"/>
              <w:spacing w:after="0"/>
              <w:ind w:firstLine="709"/>
              <w:rPr>
                <w:sz w:val="24"/>
                <w:szCs w:val="24"/>
              </w:rPr>
            </w:pPr>
            <w:r w:rsidRPr="00442685">
              <w:rPr>
                <w:sz w:val="24"/>
                <w:szCs w:val="24"/>
              </w:rPr>
              <w:t>Адрес электронной почты:</w:t>
            </w:r>
          </w:p>
        </w:tc>
        <w:tc>
          <w:tcPr>
            <w:tcW w:w="4600" w:type="dxa"/>
          </w:tcPr>
          <w:p w:rsidR="00564C39" w:rsidRPr="00442685" w:rsidRDefault="00AB63C8" w:rsidP="00D34093">
            <w:pPr>
              <w:pStyle w:val="a5"/>
              <w:spacing w:after="0"/>
              <w:ind w:firstLine="709"/>
              <w:rPr>
                <w:sz w:val="24"/>
                <w:szCs w:val="24"/>
              </w:rPr>
            </w:pPr>
            <w:hyperlink r:id="rId9" w:history="1">
              <w:r w:rsidR="00564C39" w:rsidRPr="00442685">
                <w:rPr>
                  <w:rStyle w:val="a9"/>
                  <w:sz w:val="24"/>
                  <w:szCs w:val="24"/>
                  <w:lang w:val="en-US"/>
                </w:rPr>
                <w:t>www</w:t>
              </w:r>
              <w:r w:rsidR="00564C39" w:rsidRPr="00442685">
                <w:rPr>
                  <w:rStyle w:val="a9"/>
                  <w:sz w:val="24"/>
                  <w:szCs w:val="24"/>
                </w:rPr>
                <w:t>.</w:t>
              </w:r>
              <w:r w:rsidR="00564C39" w:rsidRPr="00442685">
                <w:rPr>
                  <w:rStyle w:val="a9"/>
                  <w:sz w:val="24"/>
                  <w:szCs w:val="24"/>
                  <w:lang w:val="en-US"/>
                </w:rPr>
                <w:t>salskmfc</w:t>
              </w:r>
              <w:r w:rsidR="00564C39" w:rsidRPr="00442685">
                <w:rPr>
                  <w:rStyle w:val="a9"/>
                  <w:sz w:val="24"/>
                  <w:szCs w:val="24"/>
                </w:rPr>
                <w:t>.</w:t>
              </w:r>
              <w:r w:rsidR="00564C39" w:rsidRPr="00442685">
                <w:rPr>
                  <w:rStyle w:val="a9"/>
                  <w:sz w:val="24"/>
                  <w:szCs w:val="24"/>
                  <w:lang w:val="en-US"/>
                </w:rPr>
                <w:t>ru</w:t>
              </w:r>
            </w:hyperlink>
          </w:p>
          <w:p w:rsidR="00564C39" w:rsidRPr="00442685" w:rsidRDefault="00564C39" w:rsidP="00D34093">
            <w:pPr>
              <w:pStyle w:val="a5"/>
              <w:spacing w:after="0"/>
              <w:ind w:firstLine="709"/>
              <w:rPr>
                <w:sz w:val="24"/>
                <w:szCs w:val="24"/>
              </w:rPr>
            </w:pPr>
            <w:r w:rsidRPr="00442685">
              <w:rPr>
                <w:sz w:val="24"/>
                <w:szCs w:val="24"/>
                <w:lang w:val="en-US"/>
              </w:rPr>
              <w:t>www</w:t>
            </w:r>
            <w:r w:rsidRPr="00442685">
              <w:rPr>
                <w:sz w:val="24"/>
                <w:szCs w:val="24"/>
              </w:rPr>
              <w:t>.</w:t>
            </w:r>
            <w:r w:rsidRPr="00442685">
              <w:rPr>
                <w:sz w:val="24"/>
                <w:szCs w:val="24"/>
                <w:lang w:val="en-US"/>
              </w:rPr>
              <w:t>mfc</w:t>
            </w:r>
            <w:r w:rsidRPr="00442685">
              <w:rPr>
                <w:sz w:val="24"/>
                <w:szCs w:val="24"/>
              </w:rPr>
              <w:t>61.</w:t>
            </w:r>
            <w:r w:rsidRPr="00442685">
              <w:rPr>
                <w:sz w:val="24"/>
                <w:szCs w:val="24"/>
                <w:lang w:val="en-US"/>
              </w:rPr>
              <w:t>ru</w:t>
            </w:r>
          </w:p>
          <w:p w:rsidR="00564C39" w:rsidRPr="00442685" w:rsidRDefault="00AB63C8" w:rsidP="00D34093">
            <w:pPr>
              <w:pStyle w:val="a5"/>
              <w:spacing w:after="0"/>
              <w:ind w:firstLine="709"/>
              <w:rPr>
                <w:sz w:val="24"/>
                <w:szCs w:val="24"/>
              </w:rPr>
            </w:pPr>
            <w:hyperlink r:id="rId10" w:history="1">
              <w:r w:rsidR="00564C39" w:rsidRPr="00442685">
                <w:rPr>
                  <w:rStyle w:val="a9"/>
                  <w:sz w:val="24"/>
                  <w:szCs w:val="24"/>
                  <w:lang w:val="en-US"/>
                </w:rPr>
                <w:t>info</w:t>
              </w:r>
              <w:r w:rsidR="00564C39" w:rsidRPr="00442685">
                <w:rPr>
                  <w:rStyle w:val="a9"/>
                  <w:sz w:val="24"/>
                  <w:szCs w:val="24"/>
                </w:rPr>
                <w:t>@</w:t>
              </w:r>
              <w:r w:rsidR="00564C39" w:rsidRPr="00442685">
                <w:rPr>
                  <w:rStyle w:val="a9"/>
                  <w:sz w:val="24"/>
                  <w:szCs w:val="24"/>
                  <w:lang w:val="en-US"/>
                </w:rPr>
                <w:t>salskmfc</w:t>
              </w:r>
              <w:r w:rsidR="00564C39" w:rsidRPr="00442685">
                <w:rPr>
                  <w:rStyle w:val="a9"/>
                  <w:sz w:val="24"/>
                  <w:szCs w:val="24"/>
                </w:rPr>
                <w:t>.</w:t>
              </w:r>
              <w:r w:rsidR="00564C39" w:rsidRPr="00442685">
                <w:rPr>
                  <w:rStyle w:val="a9"/>
                  <w:sz w:val="24"/>
                  <w:szCs w:val="24"/>
                  <w:lang w:val="en-US"/>
                </w:rPr>
                <w:t>ru</w:t>
              </w:r>
            </w:hyperlink>
          </w:p>
          <w:p w:rsidR="00564C39" w:rsidRPr="00442685" w:rsidRDefault="00564C39" w:rsidP="00D34093">
            <w:pPr>
              <w:pStyle w:val="a5"/>
              <w:spacing w:after="0"/>
              <w:ind w:firstLine="709"/>
              <w:rPr>
                <w:sz w:val="24"/>
                <w:szCs w:val="24"/>
              </w:rPr>
            </w:pPr>
          </w:p>
        </w:tc>
      </w:tr>
    </w:tbl>
    <w:p w:rsidR="00564C39" w:rsidRPr="00442685" w:rsidRDefault="00564C39" w:rsidP="00564C39">
      <w:pPr>
        <w:autoSpaceDE w:val="0"/>
        <w:autoSpaceDN w:val="0"/>
        <w:adjustRightInd w:val="0"/>
        <w:ind w:firstLine="709"/>
        <w:jc w:val="both"/>
        <w:rPr>
          <w:sz w:val="24"/>
          <w:szCs w:val="24"/>
        </w:rPr>
      </w:pPr>
      <w:r w:rsidRPr="00442685">
        <w:rPr>
          <w:sz w:val="24"/>
          <w:szCs w:val="24"/>
        </w:rPr>
        <w:t>Режим работы:</w:t>
      </w:r>
    </w:p>
    <w:p w:rsidR="00564C39" w:rsidRPr="00442685" w:rsidRDefault="00564C39" w:rsidP="00564C39">
      <w:pPr>
        <w:autoSpaceDE w:val="0"/>
        <w:autoSpaceDN w:val="0"/>
        <w:adjustRightInd w:val="0"/>
        <w:ind w:firstLine="709"/>
        <w:jc w:val="both"/>
        <w:rPr>
          <w:sz w:val="24"/>
          <w:szCs w:val="24"/>
        </w:rPr>
      </w:pPr>
      <w:r w:rsidRPr="00442685">
        <w:rPr>
          <w:sz w:val="24"/>
          <w:szCs w:val="24"/>
        </w:rPr>
        <w:t>Понедельник, вторник, среда, четверг, пятница: 08.00 – 14.00</w:t>
      </w:r>
    </w:p>
    <w:p w:rsidR="00564C39" w:rsidRPr="00442685" w:rsidRDefault="00564C39" w:rsidP="00564C39">
      <w:pPr>
        <w:autoSpaceDE w:val="0"/>
        <w:autoSpaceDN w:val="0"/>
        <w:adjustRightInd w:val="0"/>
        <w:ind w:firstLine="709"/>
        <w:jc w:val="both"/>
        <w:rPr>
          <w:sz w:val="24"/>
          <w:szCs w:val="24"/>
        </w:rPr>
      </w:pPr>
      <w:r w:rsidRPr="00442685">
        <w:rPr>
          <w:sz w:val="24"/>
          <w:szCs w:val="24"/>
        </w:rPr>
        <w:t>Перерыв: нет</w:t>
      </w:r>
    </w:p>
    <w:p w:rsidR="00564C39" w:rsidRPr="00442685" w:rsidRDefault="00564C39" w:rsidP="00564C39">
      <w:pPr>
        <w:autoSpaceDE w:val="0"/>
        <w:autoSpaceDN w:val="0"/>
        <w:adjustRightInd w:val="0"/>
        <w:ind w:firstLine="709"/>
        <w:jc w:val="both"/>
        <w:rPr>
          <w:sz w:val="24"/>
          <w:szCs w:val="24"/>
        </w:rPr>
      </w:pPr>
      <w:r w:rsidRPr="00442685">
        <w:rPr>
          <w:sz w:val="24"/>
          <w:szCs w:val="24"/>
        </w:rPr>
        <w:lastRenderedPageBreak/>
        <w:t>Суббота, Воскресенье – выходной</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Местонахождение центра доступа к услугам МФЦ: 347630, Ростовская  </w:t>
      </w:r>
    </w:p>
    <w:p w:rsidR="00564C39" w:rsidRPr="00442685" w:rsidRDefault="00564C39" w:rsidP="00564C39">
      <w:pPr>
        <w:autoSpaceDE w:val="0"/>
        <w:autoSpaceDN w:val="0"/>
        <w:adjustRightInd w:val="0"/>
        <w:ind w:firstLine="709"/>
        <w:jc w:val="both"/>
        <w:rPr>
          <w:sz w:val="24"/>
          <w:szCs w:val="24"/>
        </w:rPr>
      </w:pPr>
      <w:r w:rsidRPr="00442685">
        <w:rPr>
          <w:sz w:val="24"/>
          <w:szCs w:val="24"/>
        </w:rPr>
        <w:t>область, Сальский район, г. Сальск, ул. Ленина, 100.</w:t>
      </w:r>
    </w:p>
    <w:p w:rsidR="00564C39" w:rsidRPr="00442685" w:rsidRDefault="00564C39" w:rsidP="00564C39">
      <w:pPr>
        <w:autoSpaceDE w:val="0"/>
        <w:autoSpaceDN w:val="0"/>
        <w:adjustRightInd w:val="0"/>
        <w:ind w:firstLine="709"/>
        <w:jc w:val="both"/>
        <w:rPr>
          <w:sz w:val="24"/>
          <w:szCs w:val="24"/>
        </w:rPr>
      </w:pPr>
      <w:r w:rsidRPr="00442685">
        <w:rPr>
          <w:sz w:val="24"/>
          <w:szCs w:val="24"/>
        </w:rPr>
        <w:t>Контактный телефон: (86372) 7-14-13</w:t>
      </w:r>
    </w:p>
    <w:tbl>
      <w:tblPr>
        <w:tblW w:w="0" w:type="auto"/>
        <w:jc w:val="center"/>
        <w:tblInd w:w="-1419" w:type="dxa"/>
        <w:tblLook w:val="01E0"/>
      </w:tblPr>
      <w:tblGrid>
        <w:gridCol w:w="4866"/>
        <w:gridCol w:w="4600"/>
      </w:tblGrid>
      <w:tr w:rsidR="00564C39" w:rsidRPr="00442685" w:rsidTr="00D34093">
        <w:trPr>
          <w:jc w:val="center"/>
        </w:trPr>
        <w:tc>
          <w:tcPr>
            <w:tcW w:w="4866" w:type="dxa"/>
          </w:tcPr>
          <w:p w:rsidR="00564C39" w:rsidRPr="00442685" w:rsidRDefault="00564C39" w:rsidP="00D34093">
            <w:pPr>
              <w:pStyle w:val="a5"/>
              <w:spacing w:after="0"/>
              <w:ind w:firstLine="709"/>
              <w:rPr>
                <w:sz w:val="24"/>
                <w:szCs w:val="24"/>
              </w:rPr>
            </w:pPr>
            <w:r w:rsidRPr="00442685">
              <w:rPr>
                <w:sz w:val="24"/>
                <w:szCs w:val="24"/>
              </w:rPr>
              <w:t>Адрес сайта МФЦ в сети Интернет:</w:t>
            </w:r>
          </w:p>
          <w:p w:rsidR="00564C39" w:rsidRPr="00442685" w:rsidRDefault="00564C39" w:rsidP="00D34093">
            <w:pPr>
              <w:pStyle w:val="a5"/>
              <w:spacing w:after="0"/>
              <w:ind w:firstLine="709"/>
              <w:rPr>
                <w:sz w:val="24"/>
                <w:szCs w:val="24"/>
              </w:rPr>
            </w:pPr>
            <w:r w:rsidRPr="00442685">
              <w:rPr>
                <w:sz w:val="24"/>
                <w:szCs w:val="24"/>
              </w:rPr>
              <w:t>Адрес Интернет-портала МФЦ:</w:t>
            </w:r>
          </w:p>
          <w:p w:rsidR="00564C39" w:rsidRPr="00442685" w:rsidRDefault="00564C39" w:rsidP="00D34093">
            <w:pPr>
              <w:pStyle w:val="a5"/>
              <w:spacing w:after="0"/>
              <w:ind w:firstLine="709"/>
              <w:rPr>
                <w:sz w:val="24"/>
                <w:szCs w:val="24"/>
              </w:rPr>
            </w:pPr>
            <w:r w:rsidRPr="00442685">
              <w:rPr>
                <w:sz w:val="24"/>
                <w:szCs w:val="24"/>
              </w:rPr>
              <w:t>Адрес электронной почты:</w:t>
            </w:r>
          </w:p>
        </w:tc>
        <w:tc>
          <w:tcPr>
            <w:tcW w:w="4600" w:type="dxa"/>
          </w:tcPr>
          <w:p w:rsidR="00564C39" w:rsidRPr="00442685" w:rsidRDefault="00AB63C8" w:rsidP="00D34093">
            <w:pPr>
              <w:pStyle w:val="a5"/>
              <w:spacing w:after="0"/>
              <w:ind w:firstLine="709"/>
              <w:rPr>
                <w:sz w:val="24"/>
                <w:szCs w:val="24"/>
              </w:rPr>
            </w:pPr>
            <w:hyperlink r:id="rId11" w:history="1">
              <w:r w:rsidR="00564C39" w:rsidRPr="00442685">
                <w:rPr>
                  <w:rStyle w:val="a9"/>
                  <w:sz w:val="24"/>
                  <w:szCs w:val="24"/>
                  <w:lang w:val="en-US"/>
                </w:rPr>
                <w:t>www</w:t>
              </w:r>
              <w:r w:rsidR="00564C39" w:rsidRPr="00442685">
                <w:rPr>
                  <w:rStyle w:val="a9"/>
                  <w:sz w:val="24"/>
                  <w:szCs w:val="24"/>
                </w:rPr>
                <w:t>.</w:t>
              </w:r>
              <w:r w:rsidR="00564C39" w:rsidRPr="00442685">
                <w:rPr>
                  <w:rStyle w:val="a9"/>
                  <w:sz w:val="24"/>
                  <w:szCs w:val="24"/>
                  <w:lang w:val="en-US"/>
                </w:rPr>
                <w:t>salskmfc</w:t>
              </w:r>
              <w:r w:rsidR="00564C39" w:rsidRPr="00442685">
                <w:rPr>
                  <w:rStyle w:val="a9"/>
                  <w:sz w:val="24"/>
                  <w:szCs w:val="24"/>
                </w:rPr>
                <w:t>.</w:t>
              </w:r>
              <w:r w:rsidR="00564C39" w:rsidRPr="00442685">
                <w:rPr>
                  <w:rStyle w:val="a9"/>
                  <w:sz w:val="24"/>
                  <w:szCs w:val="24"/>
                  <w:lang w:val="en-US"/>
                </w:rPr>
                <w:t>ru</w:t>
              </w:r>
            </w:hyperlink>
          </w:p>
          <w:p w:rsidR="00564C39" w:rsidRPr="00442685" w:rsidRDefault="00564C39" w:rsidP="00D34093">
            <w:pPr>
              <w:pStyle w:val="a5"/>
              <w:spacing w:after="0"/>
              <w:ind w:firstLine="709"/>
              <w:rPr>
                <w:sz w:val="24"/>
                <w:szCs w:val="24"/>
              </w:rPr>
            </w:pPr>
            <w:r w:rsidRPr="00442685">
              <w:rPr>
                <w:sz w:val="24"/>
                <w:szCs w:val="24"/>
                <w:lang w:val="en-US"/>
              </w:rPr>
              <w:t>www</w:t>
            </w:r>
            <w:r w:rsidRPr="00442685">
              <w:rPr>
                <w:sz w:val="24"/>
                <w:szCs w:val="24"/>
              </w:rPr>
              <w:t>.</w:t>
            </w:r>
            <w:r w:rsidRPr="00442685">
              <w:rPr>
                <w:sz w:val="24"/>
                <w:szCs w:val="24"/>
                <w:lang w:val="en-US"/>
              </w:rPr>
              <w:t>mfc</w:t>
            </w:r>
            <w:r w:rsidRPr="00442685">
              <w:rPr>
                <w:sz w:val="24"/>
                <w:szCs w:val="24"/>
              </w:rPr>
              <w:t>61.</w:t>
            </w:r>
            <w:r w:rsidRPr="00442685">
              <w:rPr>
                <w:sz w:val="24"/>
                <w:szCs w:val="24"/>
                <w:lang w:val="en-US"/>
              </w:rPr>
              <w:t>ru</w:t>
            </w:r>
          </w:p>
          <w:p w:rsidR="00564C39" w:rsidRPr="00442685" w:rsidRDefault="00AB63C8" w:rsidP="00D34093">
            <w:pPr>
              <w:pStyle w:val="a5"/>
              <w:spacing w:after="0"/>
              <w:ind w:firstLine="709"/>
              <w:rPr>
                <w:sz w:val="24"/>
                <w:szCs w:val="24"/>
              </w:rPr>
            </w:pPr>
            <w:hyperlink r:id="rId12" w:history="1">
              <w:r w:rsidR="00564C39" w:rsidRPr="00442685">
                <w:rPr>
                  <w:rStyle w:val="a9"/>
                  <w:sz w:val="24"/>
                  <w:szCs w:val="24"/>
                  <w:lang w:val="en-US"/>
                </w:rPr>
                <w:t>info</w:t>
              </w:r>
              <w:r w:rsidR="00564C39" w:rsidRPr="00442685">
                <w:rPr>
                  <w:rStyle w:val="a9"/>
                  <w:sz w:val="24"/>
                  <w:szCs w:val="24"/>
                </w:rPr>
                <w:t>@</w:t>
              </w:r>
              <w:r w:rsidR="00564C39" w:rsidRPr="00442685">
                <w:rPr>
                  <w:rStyle w:val="a9"/>
                  <w:sz w:val="24"/>
                  <w:szCs w:val="24"/>
                  <w:lang w:val="en-US"/>
                </w:rPr>
                <w:t>salskmfc</w:t>
              </w:r>
              <w:r w:rsidR="00564C39" w:rsidRPr="00442685">
                <w:rPr>
                  <w:rStyle w:val="a9"/>
                  <w:sz w:val="24"/>
                  <w:szCs w:val="24"/>
                </w:rPr>
                <w:t>.</w:t>
              </w:r>
              <w:r w:rsidR="00564C39" w:rsidRPr="00442685">
                <w:rPr>
                  <w:rStyle w:val="a9"/>
                  <w:sz w:val="24"/>
                  <w:szCs w:val="24"/>
                  <w:lang w:val="en-US"/>
                </w:rPr>
                <w:t>ru</w:t>
              </w:r>
            </w:hyperlink>
          </w:p>
          <w:p w:rsidR="00564C39" w:rsidRPr="00442685" w:rsidRDefault="00564C39" w:rsidP="00D34093">
            <w:pPr>
              <w:pStyle w:val="a5"/>
              <w:spacing w:after="0"/>
              <w:ind w:firstLine="709"/>
              <w:rPr>
                <w:sz w:val="24"/>
                <w:szCs w:val="24"/>
              </w:rPr>
            </w:pPr>
          </w:p>
        </w:tc>
      </w:tr>
    </w:tbl>
    <w:p w:rsidR="00564C39" w:rsidRPr="00442685" w:rsidRDefault="00564C39" w:rsidP="00564C39">
      <w:pPr>
        <w:autoSpaceDE w:val="0"/>
        <w:autoSpaceDN w:val="0"/>
        <w:adjustRightInd w:val="0"/>
        <w:ind w:firstLine="709"/>
        <w:jc w:val="both"/>
        <w:rPr>
          <w:sz w:val="24"/>
          <w:szCs w:val="24"/>
        </w:rPr>
      </w:pPr>
      <w:r w:rsidRPr="00442685">
        <w:rPr>
          <w:sz w:val="24"/>
          <w:szCs w:val="24"/>
        </w:rPr>
        <w:t>Режим работы:</w:t>
      </w:r>
    </w:p>
    <w:p w:rsidR="00564C39" w:rsidRPr="00442685" w:rsidRDefault="00564C39" w:rsidP="00564C39">
      <w:pPr>
        <w:autoSpaceDE w:val="0"/>
        <w:autoSpaceDN w:val="0"/>
        <w:adjustRightInd w:val="0"/>
        <w:ind w:firstLine="709"/>
        <w:jc w:val="both"/>
        <w:rPr>
          <w:sz w:val="24"/>
          <w:szCs w:val="24"/>
        </w:rPr>
      </w:pPr>
      <w:r w:rsidRPr="00442685">
        <w:rPr>
          <w:sz w:val="24"/>
          <w:szCs w:val="24"/>
        </w:rPr>
        <w:t>Понедельник – пятница: 08.00 – 17.00</w:t>
      </w:r>
    </w:p>
    <w:p w:rsidR="00564C39" w:rsidRPr="00442685" w:rsidRDefault="00564C39" w:rsidP="00564C39">
      <w:pPr>
        <w:autoSpaceDE w:val="0"/>
        <w:autoSpaceDN w:val="0"/>
        <w:adjustRightInd w:val="0"/>
        <w:ind w:firstLine="709"/>
        <w:jc w:val="both"/>
        <w:rPr>
          <w:sz w:val="24"/>
          <w:szCs w:val="24"/>
        </w:rPr>
      </w:pPr>
      <w:r w:rsidRPr="00442685">
        <w:rPr>
          <w:sz w:val="24"/>
          <w:szCs w:val="24"/>
        </w:rPr>
        <w:t>Перерыв: 12.00 – 13.00</w:t>
      </w:r>
    </w:p>
    <w:p w:rsidR="00564C39" w:rsidRPr="00442685" w:rsidRDefault="00564C39" w:rsidP="00564C39">
      <w:pPr>
        <w:autoSpaceDE w:val="0"/>
        <w:autoSpaceDN w:val="0"/>
        <w:adjustRightInd w:val="0"/>
        <w:ind w:firstLine="709"/>
        <w:jc w:val="both"/>
        <w:rPr>
          <w:sz w:val="24"/>
          <w:szCs w:val="24"/>
        </w:rPr>
      </w:pPr>
      <w:r w:rsidRPr="00442685">
        <w:rPr>
          <w:sz w:val="24"/>
          <w:szCs w:val="24"/>
        </w:rPr>
        <w:t>Суббота, воскресенье – выходной</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Центр доступа к услугам МФЦ Сальского района в поселениях: </w:t>
      </w:r>
    </w:p>
    <w:p w:rsidR="00564C39" w:rsidRPr="00442685" w:rsidRDefault="00564C39" w:rsidP="00564C39">
      <w:pPr>
        <w:autoSpaceDE w:val="0"/>
        <w:autoSpaceDN w:val="0"/>
        <w:adjustRightInd w:val="0"/>
        <w:ind w:firstLine="709"/>
        <w:jc w:val="both"/>
        <w:rPr>
          <w:sz w:val="24"/>
          <w:szCs w:val="24"/>
        </w:rPr>
      </w:pPr>
      <w:r w:rsidRPr="00442685">
        <w:rPr>
          <w:sz w:val="24"/>
          <w:szCs w:val="24"/>
        </w:rPr>
        <w:t>выходной</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Буденновское сельское поселение. Местонахождение347603, Ростовская область Сальский район, п. Конезавод имени Буденного, ул. Ленина, 7. Контактный телефон: (86372) 4-11-19. E-mail: </w:t>
      </w:r>
      <w:hyperlink r:id="rId13" w:history="1">
        <w:r w:rsidRPr="00442685">
          <w:rPr>
            <w:rStyle w:val="a9"/>
            <w:sz w:val="24"/>
            <w:szCs w:val="24"/>
          </w:rPr>
          <w:t>info@salskmfc.ru</w:t>
        </w:r>
      </w:hyperlink>
      <w:r w:rsidRPr="00442685">
        <w:rPr>
          <w:sz w:val="24"/>
          <w:szCs w:val="24"/>
        </w:rPr>
        <w:t>. Режим работы: Понедельник – пятница: 08.00 – 14.00, перерыв: нет, суббота, воскресенье – выходной</w:t>
      </w:r>
    </w:p>
    <w:p w:rsidR="00564C39" w:rsidRPr="00442685" w:rsidRDefault="00564C39" w:rsidP="00564C39">
      <w:pPr>
        <w:autoSpaceDE w:val="0"/>
        <w:autoSpaceDN w:val="0"/>
        <w:adjustRightInd w:val="0"/>
        <w:ind w:firstLine="709"/>
        <w:jc w:val="both"/>
        <w:rPr>
          <w:sz w:val="24"/>
          <w:szCs w:val="24"/>
        </w:rPr>
      </w:pPr>
      <w:r w:rsidRPr="00442685">
        <w:rPr>
          <w:sz w:val="24"/>
          <w:szCs w:val="24"/>
        </w:rPr>
        <w:t>2.2 Исполнение муниципальной услуги осуществляет Администрация</w:t>
      </w:r>
    </w:p>
    <w:p w:rsidR="00564C39" w:rsidRPr="00442685" w:rsidRDefault="00564C39" w:rsidP="00564C39">
      <w:pPr>
        <w:autoSpaceDE w:val="0"/>
        <w:autoSpaceDN w:val="0"/>
        <w:adjustRightInd w:val="0"/>
        <w:ind w:firstLine="709"/>
        <w:jc w:val="both"/>
        <w:rPr>
          <w:sz w:val="24"/>
          <w:szCs w:val="24"/>
        </w:rPr>
      </w:pPr>
      <w:r w:rsidRPr="00442685">
        <w:rPr>
          <w:sz w:val="24"/>
          <w:szCs w:val="24"/>
        </w:rPr>
        <w:t>В предоставлении муниципальной услуги участвуют иные федеральные органы исполнительной власти и органы местного самоуправления:</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442685">
          <w:rPr>
            <w:rStyle w:val="a9"/>
            <w:sz w:val="24"/>
            <w:szCs w:val="24"/>
          </w:rPr>
          <w:t>www</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http</w:t>
        </w:r>
        <w:r w:rsidRPr="00442685">
          <w:rPr>
            <w:rStyle w:val="a9"/>
            <w:vanish/>
            <w:sz w:val="24"/>
            <w:szCs w:val="24"/>
          </w:rPr>
          <w:t>://</w:t>
        </w:r>
        <w:r w:rsidRPr="00442685">
          <w:rPr>
            <w:rStyle w:val="a9"/>
            <w:vanish/>
            <w:sz w:val="24"/>
            <w:szCs w:val="24"/>
            <w:lang w:val="en-US"/>
          </w:rPr>
          <w:t>www</w:t>
        </w:r>
        <w:r w:rsidRPr="00442685">
          <w:rPr>
            <w:rStyle w:val="a9"/>
            <w:vanish/>
            <w:sz w:val="24"/>
            <w:szCs w:val="24"/>
          </w:rPr>
          <w:t>.</w:t>
        </w:r>
        <w:r w:rsidRPr="00442685">
          <w:rPr>
            <w:rStyle w:val="a9"/>
            <w:vanish/>
            <w:sz w:val="24"/>
            <w:szCs w:val="24"/>
            <w:lang w:val="en-US"/>
          </w:rPr>
          <w:t>salsk</w:t>
        </w:r>
        <w:r w:rsidRPr="00442685">
          <w:rPr>
            <w:rStyle w:val="a9"/>
            <w:vanish/>
            <w:sz w:val="24"/>
            <w:szCs w:val="24"/>
          </w:rPr>
          <w:t>.</w:t>
        </w:r>
        <w:r w:rsidRPr="00442685">
          <w:rPr>
            <w:rStyle w:val="a9"/>
            <w:vanish/>
            <w:sz w:val="24"/>
            <w:szCs w:val="24"/>
            <w:lang w:val="en-US"/>
          </w:rPr>
          <w:t>org</w:t>
        </w:r>
        <w:r w:rsidRPr="00442685">
          <w:rPr>
            <w:rStyle w:val="a9"/>
            <w:vanish/>
            <w:sz w:val="24"/>
            <w:szCs w:val="24"/>
          </w:rPr>
          <w:t>/"</w:t>
        </w:r>
        <w:r w:rsidRPr="00442685">
          <w:rPr>
            <w:rStyle w:val="a9"/>
            <w:sz w:val="24"/>
            <w:szCs w:val="24"/>
          </w:rPr>
          <w:t>.</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http</w:t>
        </w:r>
        <w:r w:rsidRPr="00442685">
          <w:rPr>
            <w:rStyle w:val="a9"/>
            <w:vanish/>
            <w:sz w:val="24"/>
            <w:szCs w:val="24"/>
          </w:rPr>
          <w:t>://</w:t>
        </w:r>
        <w:r w:rsidRPr="00442685">
          <w:rPr>
            <w:rStyle w:val="a9"/>
            <w:vanish/>
            <w:sz w:val="24"/>
            <w:szCs w:val="24"/>
            <w:lang w:val="en-US"/>
          </w:rPr>
          <w:t>www</w:t>
        </w:r>
        <w:r w:rsidRPr="00442685">
          <w:rPr>
            <w:rStyle w:val="a9"/>
            <w:vanish/>
            <w:sz w:val="24"/>
            <w:szCs w:val="24"/>
          </w:rPr>
          <w:t>.</w:t>
        </w:r>
        <w:r w:rsidRPr="00442685">
          <w:rPr>
            <w:rStyle w:val="a9"/>
            <w:vanish/>
            <w:sz w:val="24"/>
            <w:szCs w:val="24"/>
            <w:lang w:val="en-US"/>
          </w:rPr>
          <w:t>salsk</w:t>
        </w:r>
        <w:r w:rsidRPr="00442685">
          <w:rPr>
            <w:rStyle w:val="a9"/>
            <w:vanish/>
            <w:sz w:val="24"/>
            <w:szCs w:val="24"/>
          </w:rPr>
          <w:t>.</w:t>
        </w:r>
        <w:r w:rsidRPr="00442685">
          <w:rPr>
            <w:rStyle w:val="a9"/>
            <w:vanish/>
            <w:sz w:val="24"/>
            <w:szCs w:val="24"/>
            <w:lang w:val="en-US"/>
          </w:rPr>
          <w:t>org</w:t>
        </w:r>
        <w:r w:rsidRPr="00442685">
          <w:rPr>
            <w:rStyle w:val="a9"/>
            <w:vanish/>
            <w:sz w:val="24"/>
            <w:szCs w:val="24"/>
          </w:rPr>
          <w:t>/"</w:t>
        </w:r>
        <w:r w:rsidRPr="00442685">
          <w:rPr>
            <w:rStyle w:val="a9"/>
            <w:sz w:val="24"/>
            <w:szCs w:val="24"/>
            <w:lang w:val="en-US"/>
          </w:rPr>
          <w:t>salsk</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http</w:t>
        </w:r>
        <w:r w:rsidRPr="00442685">
          <w:rPr>
            <w:rStyle w:val="a9"/>
            <w:vanish/>
            <w:sz w:val="24"/>
            <w:szCs w:val="24"/>
          </w:rPr>
          <w:t>://</w:t>
        </w:r>
        <w:r w:rsidRPr="00442685">
          <w:rPr>
            <w:rStyle w:val="a9"/>
            <w:vanish/>
            <w:sz w:val="24"/>
            <w:szCs w:val="24"/>
            <w:lang w:val="en-US"/>
          </w:rPr>
          <w:t>www</w:t>
        </w:r>
        <w:r w:rsidRPr="00442685">
          <w:rPr>
            <w:rStyle w:val="a9"/>
            <w:vanish/>
            <w:sz w:val="24"/>
            <w:szCs w:val="24"/>
          </w:rPr>
          <w:t>.</w:t>
        </w:r>
        <w:r w:rsidRPr="00442685">
          <w:rPr>
            <w:rStyle w:val="a9"/>
            <w:vanish/>
            <w:sz w:val="24"/>
            <w:szCs w:val="24"/>
            <w:lang w:val="en-US"/>
          </w:rPr>
          <w:t>salsk</w:t>
        </w:r>
        <w:r w:rsidRPr="00442685">
          <w:rPr>
            <w:rStyle w:val="a9"/>
            <w:vanish/>
            <w:sz w:val="24"/>
            <w:szCs w:val="24"/>
          </w:rPr>
          <w:t>.</w:t>
        </w:r>
        <w:r w:rsidRPr="00442685">
          <w:rPr>
            <w:rStyle w:val="a9"/>
            <w:vanish/>
            <w:sz w:val="24"/>
            <w:szCs w:val="24"/>
            <w:lang w:val="en-US"/>
          </w:rPr>
          <w:t>org</w:t>
        </w:r>
        <w:r w:rsidRPr="00442685">
          <w:rPr>
            <w:rStyle w:val="a9"/>
            <w:vanish/>
            <w:sz w:val="24"/>
            <w:szCs w:val="24"/>
          </w:rPr>
          <w:t>/"</w:t>
        </w:r>
        <w:r w:rsidRPr="00442685">
          <w:rPr>
            <w:rStyle w:val="a9"/>
            <w:sz w:val="24"/>
            <w:szCs w:val="24"/>
          </w:rPr>
          <w:t>.</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http</w:t>
        </w:r>
        <w:r w:rsidRPr="00442685">
          <w:rPr>
            <w:rStyle w:val="a9"/>
            <w:vanish/>
            <w:sz w:val="24"/>
            <w:szCs w:val="24"/>
          </w:rPr>
          <w:t>://</w:t>
        </w:r>
        <w:r w:rsidRPr="00442685">
          <w:rPr>
            <w:rStyle w:val="a9"/>
            <w:vanish/>
            <w:sz w:val="24"/>
            <w:szCs w:val="24"/>
            <w:lang w:val="en-US"/>
          </w:rPr>
          <w:t>www</w:t>
        </w:r>
        <w:r w:rsidRPr="00442685">
          <w:rPr>
            <w:rStyle w:val="a9"/>
            <w:vanish/>
            <w:sz w:val="24"/>
            <w:szCs w:val="24"/>
          </w:rPr>
          <w:t>.</w:t>
        </w:r>
        <w:r w:rsidRPr="00442685">
          <w:rPr>
            <w:rStyle w:val="a9"/>
            <w:vanish/>
            <w:sz w:val="24"/>
            <w:szCs w:val="24"/>
            <w:lang w:val="en-US"/>
          </w:rPr>
          <w:t>salsk</w:t>
        </w:r>
        <w:r w:rsidRPr="00442685">
          <w:rPr>
            <w:rStyle w:val="a9"/>
            <w:vanish/>
            <w:sz w:val="24"/>
            <w:szCs w:val="24"/>
          </w:rPr>
          <w:t>.</w:t>
        </w:r>
        <w:r w:rsidRPr="00442685">
          <w:rPr>
            <w:rStyle w:val="a9"/>
            <w:vanish/>
            <w:sz w:val="24"/>
            <w:szCs w:val="24"/>
            <w:lang w:val="en-US"/>
          </w:rPr>
          <w:t>org</w:t>
        </w:r>
        <w:r w:rsidRPr="00442685">
          <w:rPr>
            <w:rStyle w:val="a9"/>
            <w:vanish/>
            <w:sz w:val="24"/>
            <w:szCs w:val="24"/>
          </w:rPr>
          <w:t>/"</w:t>
        </w:r>
        <w:r w:rsidRPr="00442685">
          <w:rPr>
            <w:rStyle w:val="a9"/>
            <w:sz w:val="24"/>
            <w:szCs w:val="24"/>
            <w:lang w:val="en-US"/>
          </w:rPr>
          <w:t>org</w:t>
        </w:r>
      </w:hyperlink>
      <w:r w:rsidRPr="00442685">
        <w:rPr>
          <w:sz w:val="24"/>
          <w:szCs w:val="24"/>
        </w:rPr>
        <w:t xml:space="preserve">, e-mail: </w:t>
      </w:r>
      <w:hyperlink r:id="rId15" w:history="1">
        <w:r w:rsidRPr="00442685">
          <w:rPr>
            <w:rStyle w:val="a9"/>
            <w:sz w:val="24"/>
            <w:szCs w:val="24"/>
          </w:rPr>
          <w:t>adm</w:t>
        </w:r>
        <w:r w:rsidRPr="00442685">
          <w:rPr>
            <w:rStyle w:val="a9"/>
            <w:vanish/>
            <w:sz w:val="24"/>
            <w:szCs w:val="24"/>
          </w:rPr>
          <w:t>HYPERLINK "mailto:adm-slk@salsk.donpac.ru"</w:t>
        </w:r>
        <w:r w:rsidRPr="00442685">
          <w:rPr>
            <w:rStyle w:val="a9"/>
            <w:sz w:val="24"/>
            <w:szCs w:val="24"/>
          </w:rPr>
          <w:t>-</w:t>
        </w:r>
        <w:r w:rsidRPr="00442685">
          <w:rPr>
            <w:rStyle w:val="a9"/>
            <w:vanish/>
            <w:sz w:val="24"/>
            <w:szCs w:val="24"/>
          </w:rPr>
          <w:t>HYPERLINK "mailto:adm-slk@salsk.donpac.ru"</w:t>
        </w:r>
        <w:r w:rsidRPr="00442685">
          <w:rPr>
            <w:rStyle w:val="a9"/>
            <w:sz w:val="24"/>
            <w:szCs w:val="24"/>
          </w:rPr>
          <w:t>slk</w:t>
        </w:r>
        <w:r w:rsidRPr="00442685">
          <w:rPr>
            <w:rStyle w:val="a9"/>
            <w:vanish/>
            <w:sz w:val="24"/>
            <w:szCs w:val="24"/>
          </w:rPr>
          <w:t>HYPERLINK "mailto:adm-slk@salsk.donpac.ru"</w:t>
        </w:r>
        <w:r w:rsidRPr="00442685">
          <w:rPr>
            <w:rStyle w:val="a9"/>
            <w:sz w:val="24"/>
            <w:szCs w:val="24"/>
          </w:rPr>
          <w:t>@</w:t>
        </w:r>
        <w:r w:rsidRPr="00442685">
          <w:rPr>
            <w:rStyle w:val="a9"/>
            <w:vanish/>
            <w:sz w:val="24"/>
            <w:szCs w:val="24"/>
          </w:rPr>
          <w:t>HYPERLINK "mailto:adm-slk@salsk.donpac.ru"</w:t>
        </w:r>
        <w:r w:rsidRPr="00442685">
          <w:rPr>
            <w:rStyle w:val="a9"/>
            <w:sz w:val="24"/>
            <w:szCs w:val="24"/>
          </w:rPr>
          <w:t>salsk</w:t>
        </w:r>
        <w:r w:rsidRPr="00442685">
          <w:rPr>
            <w:rStyle w:val="a9"/>
            <w:vanish/>
            <w:sz w:val="24"/>
            <w:szCs w:val="24"/>
          </w:rPr>
          <w:t>HYPERLINK "mailto:adm-slk@salsk.donpac.ru"</w:t>
        </w:r>
        <w:r w:rsidRPr="00442685">
          <w:rPr>
            <w:rStyle w:val="a9"/>
            <w:sz w:val="24"/>
            <w:szCs w:val="24"/>
          </w:rPr>
          <w:t>.</w:t>
        </w:r>
        <w:r w:rsidRPr="00442685">
          <w:rPr>
            <w:rStyle w:val="a9"/>
            <w:vanish/>
            <w:sz w:val="24"/>
            <w:szCs w:val="24"/>
          </w:rPr>
          <w:t>HYPERLINK "mailto:adm-slk@salsk.donpac.ru"</w:t>
        </w:r>
        <w:r w:rsidRPr="00442685">
          <w:rPr>
            <w:rStyle w:val="a9"/>
            <w:sz w:val="24"/>
            <w:szCs w:val="24"/>
          </w:rPr>
          <w:t>donpac</w:t>
        </w:r>
        <w:r w:rsidRPr="00442685">
          <w:rPr>
            <w:rStyle w:val="a9"/>
            <w:vanish/>
            <w:sz w:val="24"/>
            <w:szCs w:val="24"/>
          </w:rPr>
          <w:t>HYPERLINK "mailto:adm-slk@salsk.donpac.ru"</w:t>
        </w:r>
        <w:r w:rsidRPr="00442685">
          <w:rPr>
            <w:rStyle w:val="a9"/>
            <w:sz w:val="24"/>
            <w:szCs w:val="24"/>
          </w:rPr>
          <w:t>.</w:t>
        </w:r>
        <w:r w:rsidRPr="00442685">
          <w:rPr>
            <w:rStyle w:val="a9"/>
            <w:vanish/>
            <w:sz w:val="24"/>
            <w:szCs w:val="24"/>
          </w:rPr>
          <w:t>HYPERLINK "mailto:adm-slk@salsk.donpac.ru"</w:t>
        </w:r>
        <w:r w:rsidRPr="00442685">
          <w:rPr>
            <w:rStyle w:val="a9"/>
            <w:sz w:val="24"/>
            <w:szCs w:val="24"/>
          </w:rPr>
          <w:t>ru</w:t>
        </w:r>
      </w:hyperlink>
      <w:r w:rsidRPr="00442685">
        <w:rPr>
          <w:sz w:val="24"/>
          <w:szCs w:val="24"/>
        </w:rPr>
        <w:t>;</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Администрация Сальского городского поселения. Местонахождение: 347630, Ростовская область, Сальский район, г. Сальск,   ул. Ленина, 21, контактный телефон: 8(6372)5-15-15. Официальный сайт Администрация Сальского городского поселения в сети Интернет: </w:t>
      </w:r>
      <w:hyperlink r:id="rId16" w:history="1">
        <w:r w:rsidRPr="00442685">
          <w:rPr>
            <w:rStyle w:val="a9"/>
            <w:sz w:val="24"/>
            <w:szCs w:val="24"/>
          </w:rPr>
          <w:t>http://adm-salsk.ru/</w:t>
        </w:r>
      </w:hyperlink>
      <w:r w:rsidRPr="00442685">
        <w:rPr>
          <w:sz w:val="24"/>
          <w:szCs w:val="24"/>
        </w:rPr>
        <w:t xml:space="preserve">, </w:t>
      </w:r>
      <w:r w:rsidRPr="00442685">
        <w:rPr>
          <w:sz w:val="24"/>
          <w:szCs w:val="24"/>
          <w:lang w:val="en-US"/>
        </w:rPr>
        <w:t>e</w:t>
      </w:r>
      <w:r w:rsidRPr="00442685">
        <w:rPr>
          <w:sz w:val="24"/>
          <w:szCs w:val="24"/>
        </w:rPr>
        <w:t>-</w:t>
      </w:r>
      <w:r w:rsidRPr="00442685">
        <w:rPr>
          <w:sz w:val="24"/>
          <w:szCs w:val="24"/>
          <w:lang w:val="en-US"/>
        </w:rPr>
        <w:t>mail</w:t>
      </w:r>
      <w:r w:rsidRPr="00442685">
        <w:rPr>
          <w:sz w:val="24"/>
          <w:szCs w:val="24"/>
        </w:rPr>
        <w:t xml:space="preserve">: </w:t>
      </w:r>
      <w:r w:rsidRPr="00442685">
        <w:rPr>
          <w:sz w:val="24"/>
          <w:szCs w:val="24"/>
          <w:lang w:val="en-US"/>
        </w:rPr>
        <w:t>gp</w:t>
      </w:r>
      <w:r w:rsidRPr="00442685">
        <w:rPr>
          <w:sz w:val="24"/>
          <w:szCs w:val="24"/>
        </w:rPr>
        <w:t>34461@</w:t>
      </w:r>
      <w:r w:rsidRPr="00442685">
        <w:rPr>
          <w:sz w:val="24"/>
          <w:szCs w:val="24"/>
          <w:lang w:val="en-US"/>
        </w:rPr>
        <w:t>donpac</w:t>
      </w:r>
      <w:r w:rsidRPr="00442685">
        <w:rPr>
          <w:sz w:val="24"/>
          <w:szCs w:val="24"/>
        </w:rPr>
        <w:t>.</w:t>
      </w:r>
      <w:r w:rsidRPr="00442685">
        <w:rPr>
          <w:sz w:val="24"/>
          <w:szCs w:val="24"/>
          <w:lang w:val="en-US"/>
        </w:rPr>
        <w:t>ru</w:t>
      </w:r>
      <w:r w:rsidRPr="00442685">
        <w:rPr>
          <w:sz w:val="24"/>
          <w:szCs w:val="24"/>
        </w:rPr>
        <w:t>;</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Администрация Буденновского сельского поселения. Местонахождение: 347603, Ростовская область Сальский район, п. Конезавод имени Буденного, ул. Ленина, 7., контактный телефон: 8(6372)4-11-19. Официальный сайт Администрации Буденновского сельского поселения в сети Интернет: </w:t>
      </w:r>
      <w:hyperlink r:id="rId17" w:history="1">
        <w:r w:rsidRPr="00442685">
          <w:rPr>
            <w:rStyle w:val="a9"/>
            <w:sz w:val="24"/>
            <w:szCs w:val="24"/>
            <w:lang w:val="en-US"/>
          </w:rPr>
          <w:t>www</w:t>
        </w:r>
        <w:r w:rsidRPr="00442685">
          <w:rPr>
            <w:rStyle w:val="a9"/>
            <w:sz w:val="24"/>
            <w:szCs w:val="24"/>
          </w:rPr>
          <w:t>.</w:t>
        </w:r>
        <w:r w:rsidRPr="00442685">
          <w:rPr>
            <w:rStyle w:val="a9"/>
            <w:sz w:val="24"/>
            <w:szCs w:val="24"/>
            <w:lang w:val="en-US"/>
          </w:rPr>
          <w:t>konzavodchane</w:t>
        </w:r>
        <w:r w:rsidRPr="00442685">
          <w:rPr>
            <w:rStyle w:val="a9"/>
            <w:sz w:val="24"/>
            <w:szCs w:val="24"/>
          </w:rPr>
          <w:t>.</w:t>
        </w:r>
        <w:r w:rsidRPr="00442685">
          <w:rPr>
            <w:rStyle w:val="a9"/>
            <w:sz w:val="24"/>
            <w:szCs w:val="24"/>
            <w:lang w:val="en-US"/>
          </w:rPr>
          <w:t>ru</w:t>
        </w:r>
      </w:hyperlink>
      <w:r w:rsidRPr="00442685">
        <w:rPr>
          <w:sz w:val="24"/>
          <w:szCs w:val="24"/>
        </w:rPr>
        <w:t xml:space="preserve"> </w:t>
      </w:r>
      <w:r w:rsidRPr="00442685">
        <w:rPr>
          <w:sz w:val="24"/>
          <w:szCs w:val="24"/>
          <w:lang w:val="en-US"/>
        </w:rPr>
        <w:t>e</w:t>
      </w:r>
      <w:r w:rsidRPr="00442685">
        <w:rPr>
          <w:sz w:val="24"/>
          <w:szCs w:val="24"/>
        </w:rPr>
        <w:t>-</w:t>
      </w:r>
      <w:r w:rsidRPr="00442685">
        <w:rPr>
          <w:sz w:val="24"/>
          <w:szCs w:val="24"/>
          <w:lang w:val="en-US"/>
        </w:rPr>
        <w:t>mail</w:t>
      </w:r>
      <w:r w:rsidRPr="00442685">
        <w:rPr>
          <w:sz w:val="24"/>
          <w:szCs w:val="24"/>
        </w:rPr>
        <w:t xml:space="preserve">: </w:t>
      </w:r>
      <w:hyperlink r:id="rId18" w:history="1">
        <w:r w:rsidRPr="00442685">
          <w:rPr>
            <w:rStyle w:val="a9"/>
            <w:sz w:val="24"/>
            <w:szCs w:val="24"/>
            <w:lang w:val="en-US"/>
          </w:rPr>
          <w:t>sp</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mailto</w:t>
        </w:r>
        <w:r w:rsidRPr="00442685">
          <w:rPr>
            <w:rStyle w:val="a9"/>
            <w:vanish/>
            <w:sz w:val="24"/>
            <w:szCs w:val="24"/>
          </w:rPr>
          <w:t>:</w:t>
        </w:r>
        <w:r w:rsidRPr="00442685">
          <w:rPr>
            <w:rStyle w:val="a9"/>
            <w:vanish/>
            <w:sz w:val="24"/>
            <w:szCs w:val="24"/>
            <w:lang w:val="en-US"/>
          </w:rPr>
          <w:t>sp</w:t>
        </w:r>
        <w:r w:rsidRPr="00442685">
          <w:rPr>
            <w:rStyle w:val="a9"/>
            <w:vanish/>
            <w:sz w:val="24"/>
            <w:szCs w:val="24"/>
          </w:rPr>
          <w:t>34365@</w:t>
        </w:r>
        <w:r w:rsidRPr="00442685">
          <w:rPr>
            <w:rStyle w:val="a9"/>
            <w:vanish/>
            <w:sz w:val="24"/>
            <w:szCs w:val="24"/>
            <w:lang w:val="en-US"/>
          </w:rPr>
          <w:t>donpac</w:t>
        </w:r>
        <w:r w:rsidRPr="00442685">
          <w:rPr>
            <w:rStyle w:val="a9"/>
            <w:vanish/>
            <w:sz w:val="24"/>
            <w:szCs w:val="24"/>
          </w:rPr>
          <w:t>.</w:t>
        </w:r>
        <w:r w:rsidRPr="00442685">
          <w:rPr>
            <w:rStyle w:val="a9"/>
            <w:vanish/>
            <w:sz w:val="24"/>
            <w:szCs w:val="24"/>
            <w:lang w:val="en-US"/>
          </w:rPr>
          <w:t>ru</w:t>
        </w:r>
        <w:r w:rsidRPr="00442685">
          <w:rPr>
            <w:rStyle w:val="a9"/>
            <w:vanish/>
            <w:sz w:val="24"/>
            <w:szCs w:val="24"/>
          </w:rPr>
          <w:t>"</w:t>
        </w:r>
        <w:r w:rsidRPr="00442685">
          <w:rPr>
            <w:rStyle w:val="a9"/>
            <w:sz w:val="24"/>
            <w:szCs w:val="24"/>
          </w:rPr>
          <w:t>34356 @</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mailto</w:t>
        </w:r>
        <w:r w:rsidRPr="00442685">
          <w:rPr>
            <w:rStyle w:val="a9"/>
            <w:vanish/>
            <w:sz w:val="24"/>
            <w:szCs w:val="24"/>
          </w:rPr>
          <w:t>:</w:t>
        </w:r>
        <w:r w:rsidRPr="00442685">
          <w:rPr>
            <w:rStyle w:val="a9"/>
            <w:vanish/>
            <w:sz w:val="24"/>
            <w:szCs w:val="24"/>
            <w:lang w:val="en-US"/>
          </w:rPr>
          <w:t>sp</w:t>
        </w:r>
        <w:r w:rsidRPr="00442685">
          <w:rPr>
            <w:rStyle w:val="a9"/>
            <w:vanish/>
            <w:sz w:val="24"/>
            <w:szCs w:val="24"/>
          </w:rPr>
          <w:t>34365@</w:t>
        </w:r>
        <w:r w:rsidRPr="00442685">
          <w:rPr>
            <w:rStyle w:val="a9"/>
            <w:vanish/>
            <w:sz w:val="24"/>
            <w:szCs w:val="24"/>
            <w:lang w:val="en-US"/>
          </w:rPr>
          <w:t>donpac</w:t>
        </w:r>
        <w:r w:rsidRPr="00442685">
          <w:rPr>
            <w:rStyle w:val="a9"/>
            <w:vanish/>
            <w:sz w:val="24"/>
            <w:szCs w:val="24"/>
          </w:rPr>
          <w:t>.</w:t>
        </w:r>
        <w:r w:rsidRPr="00442685">
          <w:rPr>
            <w:rStyle w:val="a9"/>
            <w:vanish/>
            <w:sz w:val="24"/>
            <w:szCs w:val="24"/>
            <w:lang w:val="en-US"/>
          </w:rPr>
          <w:t>ru</w:t>
        </w:r>
        <w:r w:rsidRPr="00442685">
          <w:rPr>
            <w:rStyle w:val="a9"/>
            <w:vanish/>
            <w:sz w:val="24"/>
            <w:szCs w:val="24"/>
          </w:rPr>
          <w:t>"</w:t>
        </w:r>
        <w:r w:rsidRPr="00442685">
          <w:rPr>
            <w:rStyle w:val="a9"/>
            <w:sz w:val="24"/>
            <w:szCs w:val="24"/>
            <w:lang w:val="en-US"/>
          </w:rPr>
          <w:t>donpac</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mailto</w:t>
        </w:r>
        <w:r w:rsidRPr="00442685">
          <w:rPr>
            <w:rStyle w:val="a9"/>
            <w:vanish/>
            <w:sz w:val="24"/>
            <w:szCs w:val="24"/>
          </w:rPr>
          <w:t>:</w:t>
        </w:r>
        <w:r w:rsidRPr="00442685">
          <w:rPr>
            <w:rStyle w:val="a9"/>
            <w:vanish/>
            <w:sz w:val="24"/>
            <w:szCs w:val="24"/>
            <w:lang w:val="en-US"/>
          </w:rPr>
          <w:t>sp</w:t>
        </w:r>
        <w:r w:rsidRPr="00442685">
          <w:rPr>
            <w:rStyle w:val="a9"/>
            <w:vanish/>
            <w:sz w:val="24"/>
            <w:szCs w:val="24"/>
          </w:rPr>
          <w:t>34365@</w:t>
        </w:r>
        <w:r w:rsidRPr="00442685">
          <w:rPr>
            <w:rStyle w:val="a9"/>
            <w:vanish/>
            <w:sz w:val="24"/>
            <w:szCs w:val="24"/>
            <w:lang w:val="en-US"/>
          </w:rPr>
          <w:t>donpac</w:t>
        </w:r>
        <w:r w:rsidRPr="00442685">
          <w:rPr>
            <w:rStyle w:val="a9"/>
            <w:vanish/>
            <w:sz w:val="24"/>
            <w:szCs w:val="24"/>
          </w:rPr>
          <w:t>.</w:t>
        </w:r>
        <w:r w:rsidRPr="00442685">
          <w:rPr>
            <w:rStyle w:val="a9"/>
            <w:vanish/>
            <w:sz w:val="24"/>
            <w:szCs w:val="24"/>
            <w:lang w:val="en-US"/>
          </w:rPr>
          <w:t>ru</w:t>
        </w:r>
        <w:r w:rsidRPr="00442685">
          <w:rPr>
            <w:rStyle w:val="a9"/>
            <w:vanish/>
            <w:sz w:val="24"/>
            <w:szCs w:val="24"/>
          </w:rPr>
          <w:t>"</w:t>
        </w:r>
        <w:r w:rsidRPr="00442685">
          <w:rPr>
            <w:rStyle w:val="a9"/>
            <w:sz w:val="24"/>
            <w:szCs w:val="24"/>
          </w:rPr>
          <w:t>.</w:t>
        </w:r>
        <w:r w:rsidRPr="00442685">
          <w:rPr>
            <w:rStyle w:val="a9"/>
            <w:vanish/>
            <w:sz w:val="24"/>
            <w:szCs w:val="24"/>
            <w:lang w:val="en-US"/>
          </w:rPr>
          <w:t>HYPERLINK</w:t>
        </w:r>
        <w:r w:rsidRPr="00442685">
          <w:rPr>
            <w:rStyle w:val="a9"/>
            <w:vanish/>
            <w:sz w:val="24"/>
            <w:szCs w:val="24"/>
          </w:rPr>
          <w:t xml:space="preserve"> "</w:t>
        </w:r>
        <w:r w:rsidRPr="00442685">
          <w:rPr>
            <w:rStyle w:val="a9"/>
            <w:vanish/>
            <w:sz w:val="24"/>
            <w:szCs w:val="24"/>
            <w:lang w:val="en-US"/>
          </w:rPr>
          <w:t>mailto</w:t>
        </w:r>
        <w:r w:rsidRPr="00442685">
          <w:rPr>
            <w:rStyle w:val="a9"/>
            <w:vanish/>
            <w:sz w:val="24"/>
            <w:szCs w:val="24"/>
          </w:rPr>
          <w:t>:</w:t>
        </w:r>
        <w:r w:rsidRPr="00442685">
          <w:rPr>
            <w:rStyle w:val="a9"/>
            <w:vanish/>
            <w:sz w:val="24"/>
            <w:szCs w:val="24"/>
            <w:lang w:val="en-US"/>
          </w:rPr>
          <w:t>sp</w:t>
        </w:r>
        <w:r w:rsidRPr="00442685">
          <w:rPr>
            <w:rStyle w:val="a9"/>
            <w:vanish/>
            <w:sz w:val="24"/>
            <w:szCs w:val="24"/>
          </w:rPr>
          <w:t>34365@</w:t>
        </w:r>
        <w:r w:rsidRPr="00442685">
          <w:rPr>
            <w:rStyle w:val="a9"/>
            <w:vanish/>
            <w:sz w:val="24"/>
            <w:szCs w:val="24"/>
            <w:lang w:val="en-US"/>
          </w:rPr>
          <w:t>donpac</w:t>
        </w:r>
        <w:r w:rsidRPr="00442685">
          <w:rPr>
            <w:rStyle w:val="a9"/>
            <w:vanish/>
            <w:sz w:val="24"/>
            <w:szCs w:val="24"/>
          </w:rPr>
          <w:t>.</w:t>
        </w:r>
        <w:r w:rsidRPr="00442685">
          <w:rPr>
            <w:rStyle w:val="a9"/>
            <w:vanish/>
            <w:sz w:val="24"/>
            <w:szCs w:val="24"/>
            <w:lang w:val="en-US"/>
          </w:rPr>
          <w:t>ru</w:t>
        </w:r>
        <w:r w:rsidRPr="00442685">
          <w:rPr>
            <w:rStyle w:val="a9"/>
            <w:vanish/>
            <w:sz w:val="24"/>
            <w:szCs w:val="24"/>
          </w:rPr>
          <w:t>"</w:t>
        </w:r>
        <w:r w:rsidRPr="00442685">
          <w:rPr>
            <w:rStyle w:val="a9"/>
            <w:sz w:val="24"/>
            <w:szCs w:val="24"/>
            <w:lang w:val="en-US"/>
          </w:rPr>
          <w:t>ru</w:t>
        </w:r>
      </w:hyperlink>
      <w:r w:rsidRPr="00442685">
        <w:rPr>
          <w:sz w:val="24"/>
          <w:szCs w:val="24"/>
        </w:rPr>
        <w:t>;</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9" w:history="1">
        <w:r w:rsidRPr="00442685">
          <w:rPr>
            <w:rStyle w:val="a9"/>
            <w:sz w:val="24"/>
            <w:szCs w:val="24"/>
          </w:rPr>
          <w:t>21.40-1@donjust.ru</w:t>
        </w:r>
      </w:hyperlink>
      <w:r w:rsidRPr="00442685">
        <w:rPr>
          <w:sz w:val="24"/>
          <w:szCs w:val="24"/>
        </w:rPr>
        <w:t>;</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564C39" w:rsidRPr="00442685" w:rsidRDefault="00564C39" w:rsidP="00564C39">
      <w:pPr>
        <w:autoSpaceDE w:val="0"/>
        <w:autoSpaceDN w:val="0"/>
        <w:adjustRightInd w:val="0"/>
        <w:ind w:firstLine="709"/>
        <w:jc w:val="both"/>
        <w:rPr>
          <w:sz w:val="24"/>
          <w:szCs w:val="24"/>
        </w:rPr>
      </w:pPr>
      <w:r w:rsidRPr="00442685">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442685">
          <w:rPr>
            <w:rStyle w:val="a9"/>
            <w:sz w:val="24"/>
            <w:szCs w:val="24"/>
          </w:rPr>
          <w:t>части 1 статьи 9</w:t>
        </w:r>
      </w:hyperlink>
      <w:r w:rsidRPr="00442685">
        <w:rPr>
          <w:sz w:val="24"/>
          <w:szCs w:val="24"/>
        </w:rPr>
        <w:t xml:space="preserve"> Федерального закона от 27.07.2010   № 210-ФЗ «Об организации предоставления государственных и муниципальных услуг».</w:t>
      </w:r>
    </w:p>
    <w:p w:rsidR="00564C39" w:rsidRPr="00442685" w:rsidRDefault="00564C39" w:rsidP="00564C39">
      <w:pPr>
        <w:ind w:firstLine="709"/>
        <w:jc w:val="both"/>
        <w:rPr>
          <w:rStyle w:val="ac"/>
          <w:b w:val="0"/>
          <w:sz w:val="24"/>
          <w:szCs w:val="24"/>
        </w:rPr>
      </w:pPr>
      <w:r w:rsidRPr="00442685">
        <w:rPr>
          <w:sz w:val="24"/>
          <w:szCs w:val="24"/>
        </w:rPr>
        <w:lastRenderedPageBreak/>
        <w:t>2.3.</w:t>
      </w:r>
      <w:r w:rsidRPr="00442685">
        <w:rPr>
          <w:b/>
          <w:sz w:val="24"/>
          <w:szCs w:val="24"/>
        </w:rPr>
        <w:t xml:space="preserve"> </w:t>
      </w:r>
      <w:r w:rsidRPr="00442685">
        <w:rPr>
          <w:rStyle w:val="ac"/>
          <w:b w:val="0"/>
          <w:sz w:val="24"/>
          <w:szCs w:val="24"/>
        </w:rPr>
        <w:t>Результат представления муниципальной  услуги.</w:t>
      </w:r>
    </w:p>
    <w:p w:rsidR="00564C39" w:rsidRPr="00442685" w:rsidRDefault="00564C39" w:rsidP="00564C39">
      <w:pPr>
        <w:pStyle w:val="ConsPlusNormal"/>
        <w:widowControl/>
        <w:ind w:firstLine="709"/>
        <w:jc w:val="both"/>
        <w:rPr>
          <w:rFonts w:ascii="Times New Roman" w:eastAsia="Arial Unicode MS" w:hAnsi="Times New Roman" w:cs="Times New Roman"/>
          <w:sz w:val="24"/>
          <w:szCs w:val="24"/>
        </w:rPr>
      </w:pPr>
      <w:r w:rsidRPr="00442685">
        <w:rPr>
          <w:rFonts w:ascii="Times New Roman" w:eastAsia="Arial Unicode MS" w:hAnsi="Times New Roman" w:cs="Times New Roman"/>
          <w:sz w:val="24"/>
          <w:szCs w:val="24"/>
        </w:rPr>
        <w:t xml:space="preserve">Конечным результатом предоставления муниципальной услуги является направление проекта соглашения о расторжении договора аренды </w:t>
      </w:r>
      <w:r w:rsidRPr="00442685">
        <w:rPr>
          <w:rFonts w:ascii="Times New Roman" w:hAnsi="Times New Roman" w:cs="Times New Roman"/>
          <w:sz w:val="24"/>
          <w:szCs w:val="24"/>
        </w:rPr>
        <w:t xml:space="preserve">безвозмездного срочного пользования  </w:t>
      </w:r>
      <w:r w:rsidRPr="00442685">
        <w:rPr>
          <w:rFonts w:ascii="Times New Roman" w:eastAsia="Arial Unicode MS" w:hAnsi="Times New Roman" w:cs="Times New Roman"/>
          <w:sz w:val="24"/>
          <w:szCs w:val="24"/>
        </w:rPr>
        <w:t xml:space="preserve">земельного участка, либо отказа в расторжении договора аренды </w:t>
      </w:r>
      <w:r w:rsidRPr="00442685">
        <w:rPr>
          <w:rFonts w:ascii="Times New Roman" w:hAnsi="Times New Roman" w:cs="Times New Roman"/>
          <w:sz w:val="24"/>
          <w:szCs w:val="24"/>
        </w:rPr>
        <w:t>безвозмездного срочного</w:t>
      </w:r>
      <w:r w:rsidRPr="00442685">
        <w:rPr>
          <w:rFonts w:ascii="Times New Roman" w:hAnsi="Times New Roman" w:cs="Times New Roman"/>
          <w:noProof/>
          <w:sz w:val="24"/>
          <w:szCs w:val="24"/>
        </w:rPr>
        <w:t xml:space="preserve"> пользования</w:t>
      </w:r>
      <w:r w:rsidRPr="00442685">
        <w:rPr>
          <w:rFonts w:ascii="Times New Roman" w:eastAsia="Arial Unicode MS" w:hAnsi="Times New Roman" w:cs="Times New Roman"/>
          <w:sz w:val="24"/>
          <w:szCs w:val="24"/>
        </w:rPr>
        <w:t>земельного участка.</w:t>
      </w:r>
    </w:p>
    <w:p w:rsidR="00564C39" w:rsidRPr="00442685" w:rsidRDefault="00564C39" w:rsidP="00564C39">
      <w:pPr>
        <w:tabs>
          <w:tab w:val="left" w:pos="1260"/>
        </w:tabs>
        <w:ind w:firstLine="709"/>
        <w:jc w:val="both"/>
        <w:rPr>
          <w:sz w:val="24"/>
          <w:szCs w:val="24"/>
        </w:rPr>
      </w:pPr>
      <w:r w:rsidRPr="00442685">
        <w:rPr>
          <w:sz w:val="24"/>
          <w:szCs w:val="24"/>
        </w:rPr>
        <w:t>2.4. Сроки предоставления муниципальной услуги.</w:t>
      </w:r>
    </w:p>
    <w:p w:rsidR="00564C39" w:rsidRPr="00442685" w:rsidRDefault="00564C39" w:rsidP="00564C39">
      <w:pPr>
        <w:ind w:firstLine="709"/>
        <w:jc w:val="both"/>
        <w:rPr>
          <w:rStyle w:val="ac"/>
          <w:b w:val="0"/>
          <w:sz w:val="24"/>
          <w:szCs w:val="24"/>
        </w:rPr>
      </w:pPr>
      <w:r w:rsidRPr="00442685">
        <w:rPr>
          <w:rStyle w:val="ac"/>
          <w:b w:val="0"/>
          <w:sz w:val="24"/>
          <w:szCs w:val="24"/>
        </w:rPr>
        <w:t>Общий срок предоставления муниципальной  услуги 30 календарных дней со дня регистрации заявления.</w:t>
      </w:r>
    </w:p>
    <w:p w:rsidR="00564C39" w:rsidRPr="00442685" w:rsidRDefault="00564C39" w:rsidP="00564C39">
      <w:pPr>
        <w:ind w:firstLine="709"/>
        <w:jc w:val="both"/>
        <w:rPr>
          <w:rStyle w:val="ac"/>
          <w:b w:val="0"/>
          <w:sz w:val="24"/>
          <w:szCs w:val="24"/>
        </w:rPr>
      </w:pPr>
      <w:r w:rsidRPr="00442685">
        <w:rPr>
          <w:rStyle w:val="ac"/>
          <w:b w:val="0"/>
          <w:sz w:val="24"/>
          <w:szCs w:val="24"/>
        </w:rPr>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течении 10 календарных дней со дня поступления заявления.</w:t>
      </w:r>
    </w:p>
    <w:p w:rsidR="00564C39" w:rsidRPr="00442685" w:rsidRDefault="00564C39" w:rsidP="00564C39">
      <w:pPr>
        <w:autoSpaceDE w:val="0"/>
        <w:autoSpaceDN w:val="0"/>
        <w:adjustRightInd w:val="0"/>
        <w:ind w:firstLine="709"/>
        <w:jc w:val="both"/>
        <w:rPr>
          <w:sz w:val="24"/>
          <w:szCs w:val="24"/>
        </w:rPr>
      </w:pPr>
      <w:r w:rsidRPr="00442685">
        <w:rPr>
          <w:rStyle w:val="ac"/>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42685">
        <w:rPr>
          <w:b/>
          <w:sz w:val="24"/>
          <w:szCs w:val="24"/>
        </w:rPr>
        <w:br/>
      </w:r>
      <w:r w:rsidRPr="00442685">
        <w:rPr>
          <w:sz w:val="24"/>
          <w:szCs w:val="24"/>
        </w:rPr>
        <w:t>Заявление с пакетом документов регистрируется в день подачи.</w:t>
      </w:r>
    </w:p>
    <w:p w:rsidR="00564C39" w:rsidRPr="00442685" w:rsidRDefault="00564C39" w:rsidP="00564C39">
      <w:pPr>
        <w:ind w:firstLine="709"/>
        <w:jc w:val="both"/>
        <w:rPr>
          <w:rStyle w:val="ac"/>
          <w:b w:val="0"/>
          <w:sz w:val="24"/>
          <w:szCs w:val="24"/>
        </w:rPr>
      </w:pPr>
      <w:r w:rsidRPr="00442685">
        <w:rPr>
          <w:rStyle w:val="ac"/>
          <w:b w:val="0"/>
          <w:sz w:val="24"/>
          <w:szCs w:val="24"/>
        </w:rPr>
        <w:t>2.5 Перечень нормативно правовых актов, регулирующих отношения, возникающие в связи с предоставлением муниципальной услуги УИО Сальского района:</w:t>
      </w:r>
    </w:p>
    <w:p w:rsidR="00564C39" w:rsidRPr="00442685" w:rsidRDefault="00564C39" w:rsidP="00564C39">
      <w:pPr>
        <w:ind w:firstLine="709"/>
        <w:jc w:val="both"/>
        <w:rPr>
          <w:sz w:val="24"/>
          <w:szCs w:val="24"/>
        </w:rPr>
      </w:pPr>
      <w:r w:rsidRPr="00442685">
        <w:rPr>
          <w:sz w:val="24"/>
          <w:szCs w:val="24"/>
        </w:rPr>
        <w:t>1. Конституция Российской Федерации от 12.12.1993.</w:t>
      </w:r>
    </w:p>
    <w:p w:rsidR="00564C39" w:rsidRPr="00442685" w:rsidRDefault="00564C39" w:rsidP="00564C39">
      <w:pPr>
        <w:ind w:left="708" w:firstLine="709"/>
        <w:jc w:val="both"/>
        <w:rPr>
          <w:sz w:val="24"/>
          <w:szCs w:val="24"/>
        </w:rPr>
      </w:pPr>
      <w:r w:rsidRPr="00442685">
        <w:rPr>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564C39" w:rsidRPr="00442685" w:rsidRDefault="00564C39" w:rsidP="00564C39">
      <w:pPr>
        <w:ind w:firstLine="709"/>
        <w:jc w:val="both"/>
        <w:rPr>
          <w:sz w:val="24"/>
          <w:szCs w:val="24"/>
        </w:rPr>
      </w:pPr>
      <w:r w:rsidRPr="00442685">
        <w:rPr>
          <w:rStyle w:val="ac"/>
          <w:b w:val="0"/>
          <w:sz w:val="24"/>
          <w:szCs w:val="24"/>
        </w:rPr>
        <w:t>3.</w:t>
      </w:r>
      <w:r w:rsidRPr="00442685">
        <w:rPr>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564C39" w:rsidRPr="00442685" w:rsidRDefault="00564C39" w:rsidP="00564C39">
      <w:pPr>
        <w:ind w:firstLine="709"/>
        <w:jc w:val="both"/>
        <w:rPr>
          <w:sz w:val="24"/>
          <w:szCs w:val="24"/>
        </w:rPr>
      </w:pPr>
      <w:r w:rsidRPr="00442685">
        <w:rPr>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564C39" w:rsidRPr="00442685" w:rsidRDefault="00564C39" w:rsidP="00564C39">
      <w:pPr>
        <w:ind w:firstLine="709"/>
        <w:jc w:val="both"/>
        <w:rPr>
          <w:sz w:val="24"/>
          <w:szCs w:val="24"/>
        </w:rPr>
      </w:pPr>
      <w:r w:rsidRPr="00442685">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564C39" w:rsidRPr="00442685" w:rsidRDefault="00564C39" w:rsidP="00564C39">
      <w:pPr>
        <w:ind w:firstLine="709"/>
        <w:jc w:val="both"/>
        <w:rPr>
          <w:sz w:val="24"/>
          <w:szCs w:val="24"/>
        </w:rPr>
      </w:pPr>
      <w:r w:rsidRPr="00442685">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564C39" w:rsidRPr="00442685" w:rsidRDefault="00564C39" w:rsidP="00564C39">
      <w:pPr>
        <w:ind w:firstLine="709"/>
        <w:jc w:val="both"/>
        <w:rPr>
          <w:sz w:val="24"/>
          <w:szCs w:val="24"/>
        </w:rPr>
      </w:pPr>
      <w:r w:rsidRPr="00442685">
        <w:rPr>
          <w:sz w:val="24"/>
          <w:szCs w:val="24"/>
        </w:rPr>
        <w:t>7. Областной Закон от  22.07.2003 г.    № 19-ЗС «О регулировании земельных отношений в Ростовской области» (газета «Наше время» № 161 от 30.07.2003 г.)</w:t>
      </w:r>
    </w:p>
    <w:p w:rsidR="00564C39" w:rsidRPr="00442685" w:rsidRDefault="00564C39" w:rsidP="00564C39">
      <w:pPr>
        <w:ind w:firstLine="709"/>
        <w:jc w:val="both"/>
        <w:rPr>
          <w:sz w:val="24"/>
          <w:szCs w:val="24"/>
        </w:rPr>
      </w:pPr>
      <w:r w:rsidRPr="00442685">
        <w:rPr>
          <w:sz w:val="24"/>
          <w:szCs w:val="24"/>
        </w:rPr>
        <w:t>8.Федеральный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564C39" w:rsidRPr="00442685" w:rsidRDefault="00564C39" w:rsidP="00564C39">
      <w:pPr>
        <w:ind w:firstLine="709"/>
        <w:jc w:val="both"/>
        <w:rPr>
          <w:sz w:val="24"/>
          <w:szCs w:val="24"/>
        </w:rPr>
      </w:pPr>
      <w:r w:rsidRPr="00442685">
        <w:rPr>
          <w:sz w:val="24"/>
          <w:szCs w:val="24"/>
        </w:rPr>
        <w:t xml:space="preserve">9. Постановление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564C39" w:rsidRPr="00442685" w:rsidRDefault="00564C39" w:rsidP="00564C39">
      <w:pPr>
        <w:ind w:firstLine="709"/>
        <w:jc w:val="both"/>
        <w:rPr>
          <w:rStyle w:val="ac"/>
          <w:b w:val="0"/>
          <w:sz w:val="24"/>
          <w:szCs w:val="24"/>
        </w:rPr>
      </w:pPr>
      <w:r w:rsidRPr="0044268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42685">
        <w:rPr>
          <w:rStyle w:val="ac"/>
          <w:sz w:val="24"/>
          <w:szCs w:val="24"/>
        </w:rPr>
        <w:t xml:space="preserve">, </w:t>
      </w:r>
      <w:r w:rsidRPr="00442685">
        <w:rPr>
          <w:rStyle w:val="ac"/>
          <w:b w:val="0"/>
          <w:sz w:val="24"/>
          <w:szCs w:val="24"/>
        </w:rPr>
        <w:t>которые должен предоставить заявитель самостоятельно.</w:t>
      </w:r>
    </w:p>
    <w:p w:rsidR="00564C39" w:rsidRPr="00442685" w:rsidRDefault="00564C39" w:rsidP="00564C39">
      <w:pPr>
        <w:ind w:firstLine="709"/>
        <w:jc w:val="both"/>
        <w:rPr>
          <w:sz w:val="24"/>
          <w:szCs w:val="24"/>
        </w:rPr>
      </w:pPr>
      <w:r w:rsidRPr="00442685">
        <w:rPr>
          <w:rStyle w:val="ac"/>
          <w:b w:val="0"/>
          <w:sz w:val="24"/>
          <w:szCs w:val="24"/>
        </w:rPr>
        <w:t>2.6.</w:t>
      </w:r>
      <w:r w:rsidRPr="00442685">
        <w:rPr>
          <w:rStyle w:val="ac"/>
          <w:sz w:val="24"/>
          <w:szCs w:val="24"/>
        </w:rPr>
        <w:t xml:space="preserve">  </w:t>
      </w:r>
      <w:r w:rsidRPr="00442685">
        <w:rPr>
          <w:sz w:val="24"/>
          <w:szCs w:val="24"/>
        </w:rPr>
        <w:t>Для предоставления муниципальной услуги в соответствии с нормативными правовыми актами заявитель предоставляет следующие документы:</w:t>
      </w:r>
    </w:p>
    <w:p w:rsidR="00564C39" w:rsidRPr="00442685" w:rsidRDefault="00564C39" w:rsidP="00564C39">
      <w:pPr>
        <w:ind w:firstLine="709"/>
        <w:jc w:val="both"/>
        <w:rPr>
          <w:sz w:val="24"/>
          <w:szCs w:val="24"/>
        </w:rPr>
      </w:pPr>
      <w:r w:rsidRPr="00442685">
        <w:rPr>
          <w:sz w:val="24"/>
          <w:szCs w:val="24"/>
        </w:rPr>
        <w:t>2.6.1. Письменное заявление (приложение 1 к административному регламенту)</w:t>
      </w:r>
      <w:r w:rsidRPr="00442685">
        <w:rPr>
          <w:bCs/>
          <w:sz w:val="24"/>
          <w:szCs w:val="24"/>
        </w:rPr>
        <w:t>.</w:t>
      </w:r>
    </w:p>
    <w:p w:rsidR="00564C39" w:rsidRPr="00442685" w:rsidRDefault="00564C39" w:rsidP="00564C39">
      <w:pPr>
        <w:tabs>
          <w:tab w:val="left" w:pos="8364"/>
        </w:tabs>
        <w:snapToGrid w:val="0"/>
        <w:ind w:right="-3" w:firstLine="709"/>
        <w:jc w:val="both"/>
        <w:rPr>
          <w:sz w:val="24"/>
          <w:szCs w:val="24"/>
        </w:rPr>
      </w:pPr>
      <w:r w:rsidRPr="00442685">
        <w:rPr>
          <w:sz w:val="24"/>
          <w:szCs w:val="24"/>
        </w:rPr>
        <w:t>2.6.2. Перечень документов, которые заявитель должен представить самостоятельно:</w:t>
      </w:r>
    </w:p>
    <w:p w:rsidR="00564C39" w:rsidRPr="00442685" w:rsidRDefault="00564C39" w:rsidP="00564C39">
      <w:pPr>
        <w:pStyle w:val="ad"/>
        <w:numPr>
          <w:ilvl w:val="0"/>
          <w:numId w:val="2"/>
        </w:numPr>
        <w:ind w:left="0" w:firstLine="709"/>
        <w:jc w:val="both"/>
      </w:pPr>
      <w:r w:rsidRPr="00442685">
        <w:t xml:space="preserve"> документы, удостоверяющие личность заявителя (представителя заявителя).</w:t>
      </w:r>
    </w:p>
    <w:p w:rsidR="00564C39" w:rsidRPr="00442685" w:rsidRDefault="00564C39" w:rsidP="00564C39">
      <w:pPr>
        <w:pStyle w:val="ad"/>
        <w:numPr>
          <w:ilvl w:val="0"/>
          <w:numId w:val="2"/>
        </w:numPr>
        <w:ind w:left="0" w:firstLine="709"/>
        <w:jc w:val="both"/>
        <w:rPr>
          <w:bCs/>
        </w:rPr>
      </w:pPr>
      <w:r w:rsidRPr="00442685">
        <w:rPr>
          <w:bCs/>
        </w:rPr>
        <w:t>д</w:t>
      </w:r>
      <w:r w:rsidRPr="00442685">
        <w:t>окумент, подтверждающий полномочия представителя заявителя (получателей) (для физических лиц)</w:t>
      </w:r>
    </w:p>
    <w:p w:rsidR="00564C39" w:rsidRPr="00442685" w:rsidRDefault="00564C39" w:rsidP="00564C39">
      <w:pPr>
        <w:pStyle w:val="ad"/>
        <w:numPr>
          <w:ilvl w:val="0"/>
          <w:numId w:val="2"/>
        </w:numPr>
        <w:ind w:left="0" w:firstLine="709"/>
        <w:jc w:val="both"/>
      </w:pPr>
      <w:r w:rsidRPr="00442685">
        <w:t>документ, подтверждающий полномочия представителя юридического лица</w:t>
      </w:r>
    </w:p>
    <w:p w:rsidR="00564C39" w:rsidRPr="00442685" w:rsidRDefault="00564C39" w:rsidP="00564C39">
      <w:pPr>
        <w:pStyle w:val="ad"/>
        <w:numPr>
          <w:ilvl w:val="0"/>
          <w:numId w:val="2"/>
        </w:numPr>
        <w:ind w:left="0" w:firstLine="709"/>
        <w:jc w:val="both"/>
      </w:pPr>
      <w:r w:rsidRPr="00442685">
        <w:t>документы, подтверждающие полномочия руководителя юридического лица:</w:t>
      </w:r>
    </w:p>
    <w:p w:rsidR="00564C39" w:rsidRPr="00442685" w:rsidRDefault="00564C39" w:rsidP="00564C39">
      <w:pPr>
        <w:ind w:firstLine="709"/>
        <w:jc w:val="both"/>
        <w:rPr>
          <w:sz w:val="24"/>
          <w:szCs w:val="24"/>
        </w:rPr>
      </w:pPr>
      <w:r w:rsidRPr="00442685">
        <w:rPr>
          <w:sz w:val="24"/>
          <w:szCs w:val="24"/>
        </w:rPr>
        <w:lastRenderedPageBreak/>
        <w:t>- протокол (выписка из протокола) общего собрания учредителей (участников, акционеров, членов) об избрании органа юридического лица;</w:t>
      </w:r>
    </w:p>
    <w:p w:rsidR="00564C39" w:rsidRPr="00442685" w:rsidRDefault="00564C39" w:rsidP="00564C39">
      <w:pPr>
        <w:ind w:firstLine="709"/>
        <w:jc w:val="both"/>
        <w:rPr>
          <w:sz w:val="24"/>
          <w:szCs w:val="24"/>
        </w:rPr>
      </w:pPr>
      <w:r w:rsidRPr="00442685">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564C39" w:rsidRPr="00442685" w:rsidRDefault="00564C39" w:rsidP="00564C39">
      <w:pPr>
        <w:tabs>
          <w:tab w:val="left" w:pos="8364"/>
        </w:tabs>
        <w:ind w:firstLine="709"/>
        <w:jc w:val="both"/>
        <w:rPr>
          <w:sz w:val="24"/>
          <w:szCs w:val="24"/>
        </w:rPr>
      </w:pPr>
      <w:r w:rsidRPr="00442685">
        <w:rPr>
          <w:sz w:val="24"/>
          <w:szCs w:val="24"/>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564C39" w:rsidRPr="00442685" w:rsidRDefault="00564C39" w:rsidP="00564C39">
      <w:pPr>
        <w:ind w:firstLine="709"/>
        <w:jc w:val="both"/>
        <w:rPr>
          <w:sz w:val="24"/>
          <w:szCs w:val="24"/>
        </w:rPr>
      </w:pPr>
      <w:r w:rsidRPr="00442685">
        <w:rPr>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564C39" w:rsidRPr="00442685" w:rsidRDefault="00564C39" w:rsidP="00564C39">
      <w:pPr>
        <w:ind w:firstLine="709"/>
        <w:jc w:val="both"/>
        <w:rPr>
          <w:sz w:val="24"/>
          <w:szCs w:val="24"/>
        </w:rPr>
      </w:pPr>
      <w:r w:rsidRPr="00442685">
        <w:rPr>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564C39" w:rsidRPr="00442685" w:rsidRDefault="00564C39" w:rsidP="00564C39">
      <w:pPr>
        <w:ind w:firstLine="709"/>
        <w:jc w:val="both"/>
        <w:rPr>
          <w:sz w:val="24"/>
          <w:szCs w:val="24"/>
        </w:rPr>
      </w:pPr>
      <w:r w:rsidRPr="00442685">
        <w:rPr>
          <w:sz w:val="24"/>
          <w:szCs w:val="24"/>
        </w:rPr>
        <w:t>5) Документы, обосновывающие расторжение договора аренды земельного участка, в частности:</w:t>
      </w:r>
    </w:p>
    <w:p w:rsidR="00564C39" w:rsidRPr="00442685" w:rsidRDefault="00564C39" w:rsidP="00564C39">
      <w:pPr>
        <w:ind w:firstLine="709"/>
        <w:jc w:val="both"/>
        <w:rPr>
          <w:sz w:val="24"/>
          <w:szCs w:val="24"/>
        </w:rPr>
      </w:pPr>
      <w:r w:rsidRPr="00442685">
        <w:rPr>
          <w:sz w:val="24"/>
          <w:szCs w:val="24"/>
        </w:rPr>
        <w:t>- при переходе права на здания, строения, сооружения (выписка из ЕГРПП);</w:t>
      </w:r>
    </w:p>
    <w:p w:rsidR="00564C39" w:rsidRPr="00442685" w:rsidRDefault="00564C39" w:rsidP="00564C39">
      <w:pPr>
        <w:ind w:firstLine="709"/>
        <w:jc w:val="both"/>
        <w:rPr>
          <w:sz w:val="24"/>
          <w:szCs w:val="24"/>
        </w:rPr>
      </w:pPr>
      <w:r w:rsidRPr="00442685">
        <w:rPr>
          <w:sz w:val="24"/>
          <w:szCs w:val="24"/>
        </w:rPr>
        <w:t>- при вводе в эксплуатацию многоквартирного дома (разрешение на ввод в эксплуатацию);</w:t>
      </w:r>
    </w:p>
    <w:p w:rsidR="00564C39" w:rsidRPr="00442685" w:rsidRDefault="00564C39" w:rsidP="00564C39">
      <w:pPr>
        <w:ind w:firstLine="709"/>
        <w:jc w:val="both"/>
        <w:rPr>
          <w:sz w:val="24"/>
          <w:szCs w:val="24"/>
        </w:rPr>
      </w:pPr>
      <w:r w:rsidRPr="00442685">
        <w:rPr>
          <w:sz w:val="24"/>
          <w:szCs w:val="24"/>
        </w:rPr>
        <w:t>- при отказе от участка, предоставленного для строительства (справка БТИ об отсутствии зданий, строений, сооружений).</w:t>
      </w:r>
    </w:p>
    <w:p w:rsidR="00564C39" w:rsidRPr="00442685" w:rsidRDefault="00564C39" w:rsidP="00564C39">
      <w:pPr>
        <w:pStyle w:val="ad"/>
        <w:ind w:left="0" w:firstLine="709"/>
        <w:jc w:val="both"/>
        <w:rPr>
          <w:bCs/>
        </w:rPr>
      </w:pPr>
      <w:r w:rsidRPr="00442685">
        <w:t>6) Иные документы, подтверждающие наличие оснований для расторжения договора аренды, безвозмездного срочного пользования земельным участком</w:t>
      </w:r>
    </w:p>
    <w:p w:rsidR="00564C39" w:rsidRPr="00442685" w:rsidRDefault="00564C39" w:rsidP="00564C39">
      <w:pPr>
        <w:ind w:firstLine="709"/>
        <w:jc w:val="both"/>
        <w:rPr>
          <w:sz w:val="24"/>
          <w:szCs w:val="24"/>
        </w:rPr>
      </w:pPr>
      <w:r w:rsidRPr="00442685">
        <w:rPr>
          <w:sz w:val="24"/>
          <w:szCs w:val="24"/>
        </w:rPr>
        <w:t xml:space="preserve">7) Договор аренды земельного участка. </w:t>
      </w:r>
    </w:p>
    <w:p w:rsidR="00564C39" w:rsidRPr="00442685" w:rsidRDefault="00564C39" w:rsidP="00564C39">
      <w:pPr>
        <w:ind w:firstLine="709"/>
        <w:jc w:val="both"/>
        <w:rPr>
          <w:sz w:val="24"/>
          <w:szCs w:val="24"/>
        </w:rPr>
      </w:pPr>
      <w:r w:rsidRPr="00442685">
        <w:rPr>
          <w:sz w:val="24"/>
          <w:szCs w:val="24"/>
        </w:rPr>
        <w:t>8) Документ, подтверждающий отсутствие задолженности по арендной плате.</w:t>
      </w:r>
    </w:p>
    <w:p w:rsidR="00564C39" w:rsidRPr="00442685" w:rsidRDefault="00564C39" w:rsidP="00564C39">
      <w:pPr>
        <w:ind w:firstLine="709"/>
        <w:jc w:val="both"/>
        <w:rPr>
          <w:rFonts w:eastAsia="Calibri"/>
          <w:sz w:val="24"/>
          <w:szCs w:val="24"/>
          <w:lang w:eastAsia="en-US"/>
        </w:rPr>
      </w:pPr>
      <w:r w:rsidRPr="00442685">
        <w:rPr>
          <w:sz w:val="24"/>
          <w:szCs w:val="24"/>
        </w:rPr>
        <w:t>Администрация вправе самостоятельно запрашивать от государственных органов документы и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564C39" w:rsidRPr="00442685" w:rsidRDefault="00564C39" w:rsidP="00564C39">
      <w:pPr>
        <w:ind w:firstLine="709"/>
        <w:jc w:val="both"/>
        <w:rPr>
          <w:sz w:val="24"/>
          <w:szCs w:val="24"/>
        </w:rPr>
      </w:pPr>
      <w:r w:rsidRPr="00442685">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442685">
          <w:rPr>
            <w:sz w:val="24"/>
            <w:szCs w:val="24"/>
          </w:rPr>
          <w:t>части 1 статьи 9</w:t>
        </w:r>
      </w:hyperlink>
      <w:r w:rsidRPr="00442685">
        <w:rPr>
          <w:sz w:val="24"/>
          <w:szCs w:val="24"/>
        </w:rPr>
        <w:t xml:space="preserve"> Федерального закона от 27.07.2010 №210-ФЗ «Об организации предоставления государственных и муниципальных услуг».</w:t>
      </w:r>
    </w:p>
    <w:p w:rsidR="00564C39" w:rsidRPr="00442685" w:rsidRDefault="00564C39" w:rsidP="00564C39">
      <w:pPr>
        <w:ind w:firstLine="709"/>
        <w:jc w:val="both"/>
        <w:rPr>
          <w:sz w:val="24"/>
          <w:szCs w:val="24"/>
        </w:rPr>
      </w:pPr>
      <w:r w:rsidRPr="00442685">
        <w:rPr>
          <w:sz w:val="24"/>
          <w:szCs w:val="24"/>
        </w:rPr>
        <w:t xml:space="preserve">В соответствии с </w:t>
      </w:r>
      <w:hyperlink r:id="rId22" w:history="1">
        <w:r w:rsidRPr="00442685">
          <w:rPr>
            <w:sz w:val="24"/>
            <w:szCs w:val="24"/>
          </w:rPr>
          <w:t>пунктом 1</w:t>
        </w:r>
      </w:hyperlink>
      <w:r w:rsidRPr="00442685">
        <w:rPr>
          <w:sz w:val="24"/>
          <w:szCs w:val="24"/>
        </w:rPr>
        <w:t xml:space="preserve"> и 2</w:t>
      </w:r>
      <w:hyperlink r:id="rId23" w:history="1">
        <w:r w:rsidRPr="00442685">
          <w:rPr>
            <w:sz w:val="24"/>
            <w:szCs w:val="24"/>
          </w:rPr>
          <w:t xml:space="preserve"> статьи 7</w:t>
        </w:r>
      </w:hyperlink>
      <w:r w:rsidRPr="00442685">
        <w:rPr>
          <w:sz w:val="24"/>
          <w:szCs w:val="24"/>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564C39" w:rsidRPr="00442685" w:rsidRDefault="00564C39" w:rsidP="00564C39">
      <w:pPr>
        <w:ind w:firstLine="709"/>
        <w:jc w:val="both"/>
        <w:rPr>
          <w:sz w:val="24"/>
          <w:szCs w:val="24"/>
        </w:rPr>
      </w:pPr>
      <w:r w:rsidRPr="0044268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4C39" w:rsidRPr="00442685" w:rsidRDefault="00564C39" w:rsidP="00564C39">
      <w:pPr>
        <w:ind w:firstLine="709"/>
        <w:jc w:val="both"/>
        <w:rPr>
          <w:sz w:val="24"/>
          <w:szCs w:val="24"/>
        </w:rPr>
      </w:pPr>
      <w:r w:rsidRPr="00442685">
        <w:rPr>
          <w:sz w:val="24"/>
          <w:szCs w:val="24"/>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w:t>
      </w:r>
      <w:r w:rsidRPr="00442685">
        <w:rPr>
          <w:sz w:val="24"/>
          <w:szCs w:val="24"/>
        </w:rPr>
        <w:lastRenderedPageBreak/>
        <w:t>Российской Федерации, нормативными правовыми актами Ростовской области и муниципальными правовыми актами;</w:t>
      </w:r>
    </w:p>
    <w:p w:rsidR="00564C39" w:rsidRPr="00442685" w:rsidRDefault="00564C39" w:rsidP="00564C39">
      <w:pPr>
        <w:ind w:firstLine="709"/>
        <w:jc w:val="both"/>
        <w:rPr>
          <w:sz w:val="24"/>
          <w:szCs w:val="24"/>
        </w:rPr>
      </w:pPr>
      <w:r w:rsidRPr="00442685">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64C39" w:rsidRPr="00442685" w:rsidRDefault="00564C39" w:rsidP="00564C39">
      <w:pPr>
        <w:ind w:firstLine="709"/>
        <w:jc w:val="both"/>
        <w:rPr>
          <w:sz w:val="24"/>
          <w:szCs w:val="24"/>
        </w:rPr>
      </w:pPr>
      <w:r w:rsidRPr="00442685">
        <w:rPr>
          <w:sz w:val="24"/>
          <w:szCs w:val="24"/>
        </w:rPr>
        <w:t>2.7. Общие требования к оформлению документов, представляемых для предоставления муниципальной услуги:</w:t>
      </w:r>
    </w:p>
    <w:p w:rsidR="00564C39" w:rsidRPr="00442685" w:rsidRDefault="00564C39" w:rsidP="00564C39">
      <w:pPr>
        <w:ind w:firstLine="709"/>
        <w:jc w:val="both"/>
        <w:rPr>
          <w:sz w:val="24"/>
          <w:szCs w:val="24"/>
        </w:rPr>
      </w:pPr>
      <w:r w:rsidRPr="00442685">
        <w:rPr>
          <w:sz w:val="24"/>
          <w:szCs w:val="24"/>
        </w:rPr>
        <w:t>- документы на русском языке, либо имеют заверенный перевод на русский язык;</w:t>
      </w:r>
    </w:p>
    <w:p w:rsidR="00564C39" w:rsidRPr="00442685" w:rsidRDefault="00564C39" w:rsidP="00564C39">
      <w:pPr>
        <w:ind w:firstLine="709"/>
        <w:jc w:val="both"/>
        <w:rPr>
          <w:sz w:val="24"/>
          <w:szCs w:val="24"/>
        </w:rPr>
      </w:pPr>
      <w:r w:rsidRPr="00442685">
        <w:rPr>
          <w:sz w:val="24"/>
          <w:szCs w:val="24"/>
        </w:rPr>
        <w:t>- наименование заявителя, адрес, перечень планируемых работ должны быть написаны полностью, разборчивым почерком;</w:t>
      </w:r>
    </w:p>
    <w:p w:rsidR="00564C39" w:rsidRPr="00442685" w:rsidRDefault="00564C39" w:rsidP="00564C39">
      <w:pPr>
        <w:ind w:firstLine="709"/>
        <w:jc w:val="both"/>
        <w:rPr>
          <w:sz w:val="24"/>
          <w:szCs w:val="24"/>
        </w:rPr>
      </w:pPr>
      <w:r w:rsidRPr="00442685">
        <w:rPr>
          <w:sz w:val="24"/>
          <w:szCs w:val="24"/>
        </w:rPr>
        <w:t>- исправления и подчистки в заявлении и документах не допускаются;</w:t>
      </w:r>
    </w:p>
    <w:p w:rsidR="00564C39" w:rsidRPr="00442685" w:rsidRDefault="00564C39" w:rsidP="00564C39">
      <w:pPr>
        <w:ind w:firstLine="709"/>
        <w:jc w:val="both"/>
        <w:rPr>
          <w:sz w:val="24"/>
          <w:szCs w:val="24"/>
        </w:rPr>
      </w:pPr>
      <w:r w:rsidRPr="00442685">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564C39" w:rsidRPr="00442685" w:rsidRDefault="00564C39" w:rsidP="00564C39">
      <w:pPr>
        <w:ind w:firstLine="709"/>
        <w:jc w:val="both"/>
        <w:rPr>
          <w:sz w:val="24"/>
          <w:szCs w:val="24"/>
        </w:rPr>
      </w:pPr>
      <w:r w:rsidRPr="00442685">
        <w:rPr>
          <w:sz w:val="24"/>
          <w:szCs w:val="24"/>
        </w:rPr>
        <w:t>2.8. Исчерпывающий перечень оснований для отказа в приеме документов, необходимых для предоставления муниципальной услуги:</w:t>
      </w:r>
    </w:p>
    <w:p w:rsidR="00564C39" w:rsidRPr="00442685" w:rsidRDefault="00564C39" w:rsidP="00564C39">
      <w:pPr>
        <w:pStyle w:val="ab"/>
        <w:ind w:firstLine="709"/>
        <w:jc w:val="both"/>
        <w:rPr>
          <w:rFonts w:ascii="Times New Roman" w:hAnsi="Times New Roman"/>
          <w:sz w:val="24"/>
          <w:szCs w:val="24"/>
        </w:rPr>
      </w:pPr>
      <w:r w:rsidRPr="00442685">
        <w:rPr>
          <w:rFonts w:ascii="Times New Roman" w:hAnsi="Times New Roman"/>
          <w:sz w:val="24"/>
          <w:szCs w:val="24"/>
        </w:rPr>
        <w:t xml:space="preserve">2.8.1. Отсутствие одного из документов, указанных в п.п.2.6.1., 2.6.2. административного регламента. </w:t>
      </w:r>
    </w:p>
    <w:p w:rsidR="00564C39" w:rsidRPr="00442685" w:rsidRDefault="00564C39" w:rsidP="00564C39">
      <w:pPr>
        <w:pStyle w:val="ab"/>
        <w:ind w:firstLine="709"/>
        <w:jc w:val="both"/>
        <w:rPr>
          <w:rFonts w:ascii="Times New Roman" w:hAnsi="Times New Roman"/>
          <w:sz w:val="24"/>
          <w:szCs w:val="24"/>
        </w:rPr>
      </w:pPr>
      <w:r w:rsidRPr="00442685">
        <w:rPr>
          <w:rFonts w:ascii="Times New Roman" w:hAnsi="Times New Roman"/>
          <w:sz w:val="24"/>
          <w:szCs w:val="24"/>
        </w:rP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564C39" w:rsidRPr="00442685" w:rsidRDefault="00564C39" w:rsidP="00564C39">
      <w:pPr>
        <w:ind w:right="-3" w:firstLine="709"/>
        <w:jc w:val="both"/>
        <w:rPr>
          <w:sz w:val="24"/>
          <w:szCs w:val="24"/>
        </w:rPr>
      </w:pPr>
      <w:r w:rsidRPr="00442685">
        <w:rPr>
          <w:sz w:val="24"/>
          <w:szCs w:val="24"/>
        </w:rPr>
        <w:t>2.8.3. Обращение за получением муниципальной услуги лица, не уполномоченного надлежащим образом.</w:t>
      </w:r>
    </w:p>
    <w:p w:rsidR="00564C39" w:rsidRPr="00442685" w:rsidRDefault="00564C39" w:rsidP="00564C39">
      <w:pPr>
        <w:ind w:firstLine="709"/>
        <w:jc w:val="both"/>
        <w:rPr>
          <w:sz w:val="24"/>
          <w:szCs w:val="24"/>
        </w:rPr>
      </w:pPr>
      <w:r w:rsidRPr="00442685">
        <w:rPr>
          <w:sz w:val="24"/>
          <w:szCs w:val="24"/>
        </w:rPr>
        <w:t>2.8.4.  Документ поврежден, текст не поддается прочтению, содержит нецензурные или оскорбительные выражения;</w:t>
      </w:r>
    </w:p>
    <w:p w:rsidR="00564C39" w:rsidRPr="00442685" w:rsidRDefault="00564C39" w:rsidP="00564C39">
      <w:pPr>
        <w:ind w:firstLine="709"/>
        <w:jc w:val="both"/>
        <w:rPr>
          <w:sz w:val="24"/>
          <w:szCs w:val="24"/>
        </w:rPr>
      </w:pPr>
      <w:r w:rsidRPr="00442685">
        <w:rPr>
          <w:sz w:val="24"/>
          <w:szCs w:val="24"/>
        </w:rPr>
        <w:t>2.8.5.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564C39" w:rsidRPr="00442685" w:rsidRDefault="00564C39" w:rsidP="00564C39">
      <w:pPr>
        <w:ind w:firstLine="709"/>
        <w:jc w:val="both"/>
        <w:rPr>
          <w:sz w:val="24"/>
          <w:szCs w:val="24"/>
        </w:rPr>
      </w:pPr>
      <w:r w:rsidRPr="00442685">
        <w:rPr>
          <w:sz w:val="24"/>
          <w:szCs w:val="24"/>
        </w:rPr>
        <w:t>2.8.6. В документах присутствуют подчистки, приписки, зачеркнутые слова и иные, не оговоренные в них исправления;</w:t>
      </w:r>
    </w:p>
    <w:p w:rsidR="00564C39" w:rsidRPr="00442685" w:rsidRDefault="00564C39" w:rsidP="00564C39">
      <w:pPr>
        <w:ind w:right="-3" w:firstLine="709"/>
        <w:jc w:val="both"/>
        <w:rPr>
          <w:sz w:val="24"/>
          <w:szCs w:val="24"/>
        </w:rPr>
      </w:pPr>
      <w:r w:rsidRPr="00442685">
        <w:rPr>
          <w:sz w:val="24"/>
          <w:szCs w:val="24"/>
        </w:rPr>
        <w:t>2.8.7. В  случае обращения заказчика в нетрезвом виде.</w:t>
      </w:r>
      <w:r w:rsidRPr="00442685">
        <w:rPr>
          <w:sz w:val="24"/>
          <w:szCs w:val="24"/>
        </w:rPr>
        <w:tab/>
      </w:r>
    </w:p>
    <w:p w:rsidR="00564C39" w:rsidRPr="00442685" w:rsidRDefault="00564C39" w:rsidP="00564C39">
      <w:pPr>
        <w:ind w:firstLine="709"/>
        <w:jc w:val="both"/>
        <w:rPr>
          <w:sz w:val="24"/>
          <w:szCs w:val="24"/>
        </w:rPr>
      </w:pPr>
      <w:r w:rsidRPr="00442685">
        <w:rPr>
          <w:sz w:val="24"/>
          <w:szCs w:val="24"/>
        </w:rPr>
        <w:t>2.9.  Основания для приостановления муниципальной услуги:</w:t>
      </w:r>
    </w:p>
    <w:p w:rsidR="00564C39" w:rsidRPr="00442685" w:rsidRDefault="00564C39" w:rsidP="00564C39">
      <w:pPr>
        <w:ind w:firstLine="709"/>
        <w:jc w:val="both"/>
        <w:rPr>
          <w:sz w:val="24"/>
          <w:szCs w:val="24"/>
        </w:rPr>
      </w:pPr>
      <w:r w:rsidRPr="00442685">
        <w:rPr>
          <w:sz w:val="24"/>
          <w:szCs w:val="24"/>
        </w:rPr>
        <w:t>- в случае не предоставления необходимых документов для осуществления муниципальной услуги;</w:t>
      </w:r>
    </w:p>
    <w:p w:rsidR="00564C39" w:rsidRPr="00442685" w:rsidRDefault="00564C39" w:rsidP="00564C39">
      <w:pPr>
        <w:ind w:firstLine="709"/>
        <w:jc w:val="both"/>
        <w:rPr>
          <w:sz w:val="24"/>
          <w:szCs w:val="24"/>
        </w:rPr>
      </w:pPr>
      <w:r w:rsidRPr="00442685">
        <w:rPr>
          <w:sz w:val="24"/>
          <w:szCs w:val="24"/>
        </w:rPr>
        <w:t>- в случае нарушения заказчиком способа получения муниципальной услуги;</w:t>
      </w:r>
    </w:p>
    <w:p w:rsidR="00564C39" w:rsidRPr="00442685" w:rsidRDefault="00564C39" w:rsidP="00564C39">
      <w:pPr>
        <w:ind w:firstLine="709"/>
        <w:jc w:val="both"/>
        <w:rPr>
          <w:sz w:val="24"/>
          <w:szCs w:val="24"/>
        </w:rPr>
      </w:pPr>
      <w:r w:rsidRPr="00442685">
        <w:rPr>
          <w:sz w:val="24"/>
          <w:szCs w:val="24"/>
        </w:rPr>
        <w:t>- в случае отказа заказчиком предоставить сведения, необходимые для регистрации обращения в соответствии с Регламентом;</w:t>
      </w:r>
    </w:p>
    <w:p w:rsidR="00564C39" w:rsidRPr="00442685" w:rsidRDefault="00564C39" w:rsidP="00564C39">
      <w:pPr>
        <w:ind w:firstLine="709"/>
        <w:jc w:val="both"/>
        <w:rPr>
          <w:sz w:val="24"/>
          <w:szCs w:val="24"/>
        </w:rPr>
      </w:pPr>
      <w:r w:rsidRPr="00442685">
        <w:rPr>
          <w:sz w:val="24"/>
          <w:szCs w:val="24"/>
        </w:rPr>
        <w:t>- в случае нарушения в оформлении доверенности для заказа и  получения муниципальной услуги;</w:t>
      </w:r>
    </w:p>
    <w:p w:rsidR="00564C39" w:rsidRPr="00442685" w:rsidRDefault="00564C39" w:rsidP="00564C39">
      <w:pPr>
        <w:ind w:firstLine="709"/>
        <w:jc w:val="both"/>
        <w:rPr>
          <w:sz w:val="24"/>
          <w:szCs w:val="24"/>
        </w:rPr>
      </w:pPr>
      <w:r w:rsidRPr="00442685">
        <w:rPr>
          <w:sz w:val="24"/>
          <w:szCs w:val="24"/>
        </w:rPr>
        <w:t>Срок устранения заявителями недостатков составляет не более 10 дней.</w:t>
      </w:r>
    </w:p>
    <w:p w:rsidR="00564C39" w:rsidRPr="00442685" w:rsidRDefault="00564C39" w:rsidP="00564C39">
      <w:pPr>
        <w:ind w:firstLine="709"/>
        <w:jc w:val="both"/>
        <w:rPr>
          <w:sz w:val="24"/>
          <w:szCs w:val="24"/>
        </w:rPr>
      </w:pPr>
      <w:r w:rsidRPr="00442685">
        <w:rPr>
          <w:sz w:val="24"/>
          <w:szCs w:val="24"/>
        </w:rPr>
        <w:t>2.10. Основания для отказа в предоставлении муниципальной услуги:</w:t>
      </w:r>
    </w:p>
    <w:p w:rsidR="00564C39" w:rsidRPr="00442685" w:rsidRDefault="00564C39" w:rsidP="00564C39">
      <w:pPr>
        <w:ind w:firstLine="709"/>
        <w:jc w:val="both"/>
        <w:rPr>
          <w:sz w:val="24"/>
          <w:szCs w:val="24"/>
        </w:rPr>
      </w:pPr>
      <w:r w:rsidRPr="00442685">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564C39" w:rsidRPr="00442685" w:rsidRDefault="00564C39" w:rsidP="00564C39">
      <w:pPr>
        <w:ind w:firstLine="709"/>
        <w:jc w:val="both"/>
        <w:rPr>
          <w:sz w:val="24"/>
          <w:szCs w:val="24"/>
        </w:rPr>
      </w:pPr>
      <w:r w:rsidRPr="00442685">
        <w:rPr>
          <w:sz w:val="24"/>
          <w:szCs w:val="24"/>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564C39" w:rsidRPr="00442685" w:rsidRDefault="00564C39" w:rsidP="00564C39">
      <w:pPr>
        <w:ind w:firstLine="709"/>
        <w:jc w:val="both"/>
        <w:rPr>
          <w:sz w:val="24"/>
          <w:szCs w:val="24"/>
        </w:rPr>
      </w:pPr>
      <w:r w:rsidRPr="00442685">
        <w:rPr>
          <w:sz w:val="24"/>
          <w:szCs w:val="24"/>
        </w:rPr>
        <w:t>- в случае выявления работником Администрации ложных сведений, предоставленных заказчиком при оформлении муниципальной услуги;</w:t>
      </w:r>
    </w:p>
    <w:p w:rsidR="00564C39" w:rsidRPr="00442685" w:rsidRDefault="00564C39" w:rsidP="00564C39">
      <w:pPr>
        <w:ind w:firstLine="709"/>
        <w:jc w:val="both"/>
        <w:rPr>
          <w:sz w:val="24"/>
          <w:szCs w:val="24"/>
        </w:rPr>
      </w:pPr>
      <w:r w:rsidRPr="00442685">
        <w:rPr>
          <w:sz w:val="24"/>
          <w:szCs w:val="24"/>
        </w:rPr>
        <w:lastRenderedPageBreak/>
        <w:t>- в случае не устранения недостатков в 10-дневный срок с момента приостановления муниципальной услуги.</w:t>
      </w:r>
    </w:p>
    <w:p w:rsidR="00564C39" w:rsidRPr="00442685" w:rsidRDefault="00564C39" w:rsidP="00564C39">
      <w:pPr>
        <w:ind w:firstLine="709"/>
        <w:jc w:val="both"/>
        <w:rPr>
          <w:sz w:val="24"/>
          <w:szCs w:val="24"/>
        </w:rPr>
      </w:pPr>
      <w:r w:rsidRPr="00442685">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564C39" w:rsidRPr="00442685" w:rsidRDefault="00564C39" w:rsidP="00564C39">
      <w:pPr>
        <w:ind w:firstLine="709"/>
        <w:jc w:val="both"/>
        <w:rPr>
          <w:sz w:val="24"/>
          <w:szCs w:val="24"/>
        </w:rPr>
      </w:pPr>
      <w:r w:rsidRPr="00442685">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564C39" w:rsidRPr="00442685" w:rsidRDefault="00564C39" w:rsidP="00564C39">
      <w:pPr>
        <w:ind w:firstLine="709"/>
        <w:jc w:val="both"/>
        <w:rPr>
          <w:sz w:val="24"/>
          <w:szCs w:val="24"/>
        </w:rPr>
      </w:pPr>
      <w:r w:rsidRPr="00442685">
        <w:rPr>
          <w:sz w:val="24"/>
          <w:szCs w:val="24"/>
        </w:rPr>
        <w:t>Решение об отказе в предоставлении муниципальной услуги может быть обжаловано заявителем в судебном порядке.</w:t>
      </w:r>
    </w:p>
    <w:p w:rsidR="00564C39" w:rsidRPr="00442685" w:rsidRDefault="00564C39" w:rsidP="00564C39">
      <w:pPr>
        <w:ind w:firstLine="709"/>
        <w:jc w:val="both"/>
        <w:rPr>
          <w:sz w:val="24"/>
          <w:szCs w:val="24"/>
        </w:rPr>
      </w:pPr>
      <w:r w:rsidRPr="00442685">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4C39" w:rsidRPr="00442685" w:rsidRDefault="00564C39" w:rsidP="00564C39">
      <w:pPr>
        <w:ind w:firstLine="709"/>
        <w:jc w:val="both"/>
        <w:rPr>
          <w:sz w:val="24"/>
          <w:szCs w:val="24"/>
        </w:rPr>
      </w:pPr>
      <w:r w:rsidRPr="00442685">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64C39" w:rsidRPr="00442685" w:rsidRDefault="00564C39" w:rsidP="00564C39">
      <w:pPr>
        <w:ind w:firstLine="709"/>
        <w:jc w:val="both"/>
        <w:rPr>
          <w:sz w:val="24"/>
          <w:szCs w:val="24"/>
        </w:rPr>
      </w:pPr>
    </w:p>
    <w:p w:rsidR="00564C39" w:rsidRPr="00442685" w:rsidRDefault="00564C39" w:rsidP="00564C39">
      <w:pPr>
        <w:ind w:firstLine="709"/>
        <w:jc w:val="both"/>
        <w:rPr>
          <w:sz w:val="24"/>
          <w:szCs w:val="24"/>
        </w:rPr>
      </w:pPr>
      <w:r w:rsidRPr="00442685">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64C39" w:rsidRPr="00442685" w:rsidRDefault="00564C39" w:rsidP="00564C39">
      <w:pPr>
        <w:ind w:firstLine="709"/>
        <w:jc w:val="both"/>
        <w:rPr>
          <w:rStyle w:val="ac"/>
          <w:b w:val="0"/>
          <w:sz w:val="24"/>
          <w:szCs w:val="24"/>
        </w:rPr>
      </w:pPr>
      <w:r w:rsidRPr="00442685">
        <w:rPr>
          <w:sz w:val="24"/>
          <w:szCs w:val="24"/>
        </w:rPr>
        <w:t>2.12.    Муниципальная услуга «Расторжение договора аренды безвозмездного срочного пользования земельным участком» предоставляется без взимания государственной пошлины или иной платы.</w:t>
      </w:r>
    </w:p>
    <w:p w:rsidR="00564C39" w:rsidRPr="00442685" w:rsidRDefault="00564C39" w:rsidP="00564C39">
      <w:pPr>
        <w:ind w:firstLine="709"/>
        <w:jc w:val="both"/>
        <w:rPr>
          <w:sz w:val="24"/>
          <w:szCs w:val="24"/>
        </w:rPr>
      </w:pPr>
      <w:r w:rsidRPr="00442685">
        <w:rPr>
          <w:sz w:val="24"/>
          <w:szCs w:val="24"/>
        </w:rPr>
        <w:t xml:space="preserve">2.13. </w:t>
      </w:r>
      <w:r w:rsidRPr="00442685">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Максимальный срок ожидания в очереди при подаче заявления о предоставлении муниципальной услуги не должен превышать 30 минут.</w:t>
      </w:r>
    </w:p>
    <w:p w:rsidR="00564C39" w:rsidRPr="00442685" w:rsidRDefault="00564C39" w:rsidP="00564C39">
      <w:pPr>
        <w:autoSpaceDE w:val="0"/>
        <w:autoSpaceDN w:val="0"/>
        <w:adjustRightInd w:val="0"/>
        <w:ind w:firstLine="709"/>
        <w:jc w:val="both"/>
        <w:rPr>
          <w:sz w:val="24"/>
          <w:szCs w:val="24"/>
        </w:rPr>
      </w:pPr>
      <w:r w:rsidRPr="00442685">
        <w:rPr>
          <w:sz w:val="24"/>
          <w:szCs w:val="24"/>
        </w:rPr>
        <w:t>Максимальный срок ожидания в очереди Администрации при получении результата предоставления муниципальной  услуги не должен превышать 30 минут.</w:t>
      </w:r>
    </w:p>
    <w:p w:rsidR="00564C39" w:rsidRPr="00442685" w:rsidRDefault="00564C39" w:rsidP="00564C39">
      <w:pPr>
        <w:autoSpaceDE w:val="0"/>
        <w:autoSpaceDN w:val="0"/>
        <w:adjustRightInd w:val="0"/>
        <w:ind w:firstLine="709"/>
        <w:jc w:val="both"/>
        <w:rPr>
          <w:sz w:val="24"/>
          <w:szCs w:val="24"/>
        </w:rPr>
      </w:pPr>
      <w:r w:rsidRPr="00442685">
        <w:rPr>
          <w:sz w:val="24"/>
          <w:szCs w:val="24"/>
        </w:rPr>
        <w:t>2.14. Срок регистрации заявления заявителя о предоставлении муниципальной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Срок регистрации заявления заинтересованного лица составляет не более двух рабочих дней.</w:t>
      </w:r>
    </w:p>
    <w:p w:rsidR="00564C39" w:rsidRPr="00442685" w:rsidRDefault="00564C39" w:rsidP="00564C39">
      <w:pPr>
        <w:ind w:firstLine="709"/>
        <w:jc w:val="both"/>
        <w:rPr>
          <w:sz w:val="24"/>
          <w:szCs w:val="24"/>
        </w:rPr>
      </w:pPr>
      <w:r w:rsidRPr="00442685">
        <w:rPr>
          <w:sz w:val="24"/>
          <w:szCs w:val="24"/>
        </w:rPr>
        <w:t xml:space="preserve">2.15. </w:t>
      </w:r>
      <w:r w:rsidRPr="00442685">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42685">
        <w:rPr>
          <w:sz w:val="24"/>
          <w:szCs w:val="24"/>
        </w:rPr>
        <w:t>.</w:t>
      </w:r>
    </w:p>
    <w:p w:rsidR="00564C39" w:rsidRPr="00442685" w:rsidRDefault="00564C39" w:rsidP="00564C39">
      <w:pPr>
        <w:ind w:firstLine="709"/>
        <w:jc w:val="both"/>
        <w:rPr>
          <w:sz w:val="24"/>
          <w:szCs w:val="24"/>
        </w:rPr>
      </w:pPr>
      <w:r w:rsidRPr="00442685">
        <w:rPr>
          <w:sz w:val="24"/>
          <w:szCs w:val="24"/>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64C39" w:rsidRPr="00442685" w:rsidRDefault="00564C39" w:rsidP="00564C39">
      <w:pPr>
        <w:ind w:firstLine="709"/>
        <w:jc w:val="both"/>
        <w:rPr>
          <w:sz w:val="24"/>
          <w:szCs w:val="24"/>
        </w:rPr>
      </w:pPr>
      <w:r w:rsidRPr="00442685">
        <w:rPr>
          <w:sz w:val="24"/>
          <w:szCs w:val="24"/>
        </w:rPr>
        <w:t>Присутственные места оборудованы противопожарной системой и средствами пожаротушения.</w:t>
      </w:r>
    </w:p>
    <w:p w:rsidR="00564C39" w:rsidRPr="00442685" w:rsidRDefault="00564C39" w:rsidP="00564C39">
      <w:pPr>
        <w:ind w:firstLine="709"/>
        <w:jc w:val="both"/>
        <w:rPr>
          <w:sz w:val="24"/>
          <w:szCs w:val="24"/>
        </w:rPr>
      </w:pPr>
      <w:r w:rsidRPr="00442685">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64C39" w:rsidRPr="00442685" w:rsidRDefault="00564C39" w:rsidP="00564C39">
      <w:pPr>
        <w:ind w:firstLine="709"/>
        <w:jc w:val="both"/>
        <w:rPr>
          <w:sz w:val="24"/>
          <w:szCs w:val="24"/>
        </w:rPr>
      </w:pPr>
      <w:r w:rsidRPr="00442685">
        <w:rPr>
          <w:sz w:val="24"/>
          <w:szCs w:val="24"/>
        </w:rPr>
        <w:t>Прием заявителя осуществляется в кабинете. Кабинет должен быть оборудован информационной табличкой с указанием:</w:t>
      </w:r>
    </w:p>
    <w:p w:rsidR="00564C39" w:rsidRPr="00442685" w:rsidRDefault="00564C39" w:rsidP="00564C39">
      <w:pPr>
        <w:ind w:firstLine="709"/>
        <w:jc w:val="both"/>
        <w:rPr>
          <w:sz w:val="24"/>
          <w:szCs w:val="24"/>
        </w:rPr>
      </w:pPr>
      <w:r w:rsidRPr="00442685">
        <w:rPr>
          <w:sz w:val="24"/>
          <w:szCs w:val="24"/>
        </w:rPr>
        <w:t>- номера кабинета;</w:t>
      </w:r>
    </w:p>
    <w:p w:rsidR="00564C39" w:rsidRPr="00442685" w:rsidRDefault="00564C39" w:rsidP="00564C39">
      <w:pPr>
        <w:ind w:firstLine="709"/>
        <w:jc w:val="both"/>
        <w:rPr>
          <w:sz w:val="24"/>
          <w:szCs w:val="24"/>
        </w:rPr>
      </w:pPr>
      <w:r w:rsidRPr="00442685">
        <w:rPr>
          <w:sz w:val="24"/>
          <w:szCs w:val="24"/>
        </w:rPr>
        <w:t>- ФИО и должность специалиста осуществляющего предоставление муниципальной функции.</w:t>
      </w:r>
    </w:p>
    <w:p w:rsidR="00564C39" w:rsidRPr="00442685" w:rsidRDefault="00564C39" w:rsidP="00564C39">
      <w:pPr>
        <w:ind w:firstLine="709"/>
        <w:jc w:val="both"/>
        <w:rPr>
          <w:sz w:val="24"/>
          <w:szCs w:val="24"/>
        </w:rPr>
      </w:pPr>
      <w:r w:rsidRPr="00442685">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64C39" w:rsidRPr="00442685" w:rsidRDefault="00564C39" w:rsidP="00564C39">
      <w:pPr>
        <w:ind w:firstLine="709"/>
        <w:jc w:val="both"/>
        <w:rPr>
          <w:sz w:val="24"/>
          <w:szCs w:val="24"/>
          <w:lang w:eastAsia="en-US"/>
        </w:rPr>
      </w:pPr>
      <w:r w:rsidRPr="00442685">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w:t>
      </w:r>
      <w:r w:rsidRPr="00442685">
        <w:rPr>
          <w:sz w:val="24"/>
          <w:szCs w:val="24"/>
          <w:lang w:eastAsia="en-US"/>
        </w:rPr>
        <w:lastRenderedPageBreak/>
        <w:t xml:space="preserve">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42685">
          <w:rPr>
            <w:sz w:val="24"/>
            <w:szCs w:val="24"/>
            <w:lang w:eastAsia="en-US"/>
          </w:rPr>
          <w:t>1,5 м</w:t>
        </w:r>
      </w:smartTag>
      <w:r w:rsidRPr="00442685">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64C39" w:rsidRPr="00442685" w:rsidRDefault="00564C39" w:rsidP="00564C39">
      <w:pPr>
        <w:ind w:firstLine="709"/>
        <w:jc w:val="both"/>
        <w:rPr>
          <w:sz w:val="24"/>
          <w:szCs w:val="24"/>
          <w:lang w:eastAsia="en-US"/>
        </w:rPr>
      </w:pPr>
      <w:r w:rsidRPr="00442685">
        <w:rPr>
          <w:sz w:val="24"/>
          <w:szCs w:val="24"/>
          <w:lang w:eastAsia="en-US"/>
        </w:rPr>
        <w:t>- текст настоящего Административного регламента;</w:t>
      </w:r>
    </w:p>
    <w:p w:rsidR="00564C39" w:rsidRPr="00442685" w:rsidRDefault="00564C39" w:rsidP="00564C39">
      <w:pPr>
        <w:ind w:firstLine="709"/>
        <w:jc w:val="both"/>
        <w:rPr>
          <w:sz w:val="24"/>
          <w:szCs w:val="24"/>
          <w:lang w:eastAsia="en-US"/>
        </w:rPr>
      </w:pPr>
      <w:r w:rsidRPr="00442685">
        <w:rPr>
          <w:sz w:val="24"/>
          <w:szCs w:val="24"/>
          <w:lang w:eastAsia="en-US"/>
        </w:rPr>
        <w:t>- информация о порядке предоставления муниципальной услуги (адрес Администрации</w:t>
      </w:r>
      <w:r w:rsidRPr="00442685">
        <w:rPr>
          <w:sz w:val="24"/>
          <w:szCs w:val="24"/>
        </w:rPr>
        <w:t xml:space="preserve">, </w:t>
      </w:r>
      <w:r w:rsidRPr="00442685">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64C39" w:rsidRPr="00442685" w:rsidRDefault="00564C39" w:rsidP="00564C39">
      <w:pPr>
        <w:ind w:firstLine="709"/>
        <w:jc w:val="both"/>
        <w:rPr>
          <w:sz w:val="24"/>
          <w:szCs w:val="24"/>
          <w:lang w:eastAsia="en-US"/>
        </w:rPr>
      </w:pPr>
      <w:r w:rsidRPr="00442685">
        <w:rPr>
          <w:sz w:val="24"/>
          <w:szCs w:val="24"/>
          <w:lang w:eastAsia="en-US"/>
        </w:rPr>
        <w:t>- перечень документов, необходимых для предоставления муниципальной услуги и предоставляемых заявителем;</w:t>
      </w:r>
    </w:p>
    <w:p w:rsidR="00564C39" w:rsidRPr="00442685" w:rsidRDefault="00564C39" w:rsidP="00564C39">
      <w:pPr>
        <w:ind w:firstLine="709"/>
        <w:jc w:val="both"/>
        <w:rPr>
          <w:sz w:val="24"/>
          <w:szCs w:val="24"/>
          <w:lang w:eastAsia="en-US"/>
        </w:rPr>
      </w:pPr>
      <w:r w:rsidRPr="00442685">
        <w:rPr>
          <w:sz w:val="24"/>
          <w:szCs w:val="24"/>
          <w:lang w:eastAsia="en-US"/>
        </w:rPr>
        <w:t>- образцы заполнения заявлений (запросов) и других документов, подаваемых заявителями;</w:t>
      </w:r>
    </w:p>
    <w:p w:rsidR="00564C39" w:rsidRPr="00442685" w:rsidRDefault="00564C39" w:rsidP="00564C39">
      <w:pPr>
        <w:ind w:firstLine="709"/>
        <w:jc w:val="both"/>
        <w:rPr>
          <w:sz w:val="24"/>
          <w:szCs w:val="24"/>
          <w:lang w:eastAsia="en-US"/>
        </w:rPr>
      </w:pPr>
      <w:r w:rsidRPr="00442685">
        <w:rPr>
          <w:sz w:val="24"/>
          <w:szCs w:val="24"/>
          <w:lang w:eastAsia="en-US"/>
        </w:rPr>
        <w:t>- формы заявлений (запросов) в количестве не менее 10 экз.</w:t>
      </w:r>
    </w:p>
    <w:p w:rsidR="00564C39" w:rsidRPr="00442685" w:rsidRDefault="00564C39" w:rsidP="00564C39">
      <w:pPr>
        <w:pStyle w:val="ab"/>
        <w:ind w:firstLine="709"/>
        <w:jc w:val="both"/>
        <w:rPr>
          <w:rFonts w:ascii="Times New Roman" w:hAnsi="Times New Roman"/>
          <w:sz w:val="24"/>
          <w:szCs w:val="24"/>
        </w:rPr>
      </w:pPr>
      <w:r w:rsidRPr="00442685">
        <w:rPr>
          <w:rFonts w:ascii="Times New Roman" w:hAnsi="Times New Roman"/>
          <w:sz w:val="24"/>
          <w:szCs w:val="24"/>
        </w:rPr>
        <w:t>2.16. Показатели доступности и качества муниципальной услуги:</w:t>
      </w:r>
    </w:p>
    <w:p w:rsidR="00564C39" w:rsidRPr="00442685" w:rsidRDefault="00564C39" w:rsidP="00564C39">
      <w:pPr>
        <w:ind w:firstLine="709"/>
        <w:jc w:val="both"/>
        <w:rPr>
          <w:sz w:val="24"/>
          <w:szCs w:val="24"/>
        </w:rPr>
      </w:pPr>
      <w:r w:rsidRPr="00442685">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p>
    <w:p w:rsidR="00564C39" w:rsidRPr="00442685" w:rsidRDefault="00564C39" w:rsidP="00564C39">
      <w:pPr>
        <w:ind w:firstLine="709"/>
        <w:jc w:val="both"/>
        <w:rPr>
          <w:sz w:val="24"/>
          <w:szCs w:val="24"/>
        </w:rPr>
      </w:pPr>
      <w:r w:rsidRPr="00442685">
        <w:rPr>
          <w:sz w:val="24"/>
          <w:szCs w:val="24"/>
        </w:rPr>
        <w:t>б) Муниципальная услуга предоставляется бесплатно.</w:t>
      </w:r>
    </w:p>
    <w:p w:rsidR="00564C39" w:rsidRPr="00442685" w:rsidRDefault="00564C39" w:rsidP="00564C39">
      <w:pPr>
        <w:ind w:firstLine="709"/>
        <w:jc w:val="both"/>
        <w:rPr>
          <w:sz w:val="24"/>
          <w:szCs w:val="24"/>
        </w:rPr>
      </w:pPr>
      <w:r w:rsidRPr="00442685">
        <w:rPr>
          <w:sz w:val="24"/>
          <w:szCs w:val="24"/>
        </w:rPr>
        <w:t>в) Создание надлежащих условий для доступа в здание Администрации лиц с ограниченными возможностями здоровья.</w:t>
      </w:r>
    </w:p>
    <w:p w:rsidR="00564C39" w:rsidRPr="00442685" w:rsidRDefault="00564C39" w:rsidP="00564C39">
      <w:pPr>
        <w:pStyle w:val="aa"/>
        <w:spacing w:before="0" w:beforeAutospacing="0" w:after="0" w:afterAutospacing="0"/>
        <w:ind w:firstLine="709"/>
      </w:pPr>
      <w:r w:rsidRPr="00442685">
        <w:t xml:space="preserve">2.17. Показателями качества предоставления муниципальной услуги являются: </w:t>
      </w:r>
    </w:p>
    <w:p w:rsidR="00564C39" w:rsidRPr="00442685" w:rsidRDefault="00564C39" w:rsidP="00564C39">
      <w:pPr>
        <w:ind w:firstLine="709"/>
        <w:jc w:val="both"/>
        <w:rPr>
          <w:sz w:val="24"/>
          <w:szCs w:val="24"/>
        </w:rPr>
      </w:pPr>
      <w:r w:rsidRPr="00442685">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564C39" w:rsidRPr="00442685" w:rsidRDefault="00564C39" w:rsidP="00564C39">
      <w:pPr>
        <w:ind w:firstLine="709"/>
        <w:jc w:val="both"/>
        <w:rPr>
          <w:sz w:val="24"/>
          <w:szCs w:val="24"/>
        </w:rPr>
      </w:pPr>
      <w:r w:rsidRPr="00442685">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64C39" w:rsidRPr="00442685" w:rsidRDefault="00564C39" w:rsidP="00564C39">
      <w:pPr>
        <w:pStyle w:val="aa"/>
        <w:spacing w:before="0" w:beforeAutospacing="0" w:after="0" w:afterAutospacing="0"/>
        <w:ind w:firstLine="709"/>
      </w:pPr>
      <w:r w:rsidRPr="00442685">
        <w:t>в) соблюдение сроков предоставления муниципальной услуги согласно административному регламенту.</w:t>
      </w:r>
    </w:p>
    <w:p w:rsidR="00564C39" w:rsidRPr="00442685" w:rsidRDefault="00564C39" w:rsidP="00564C39">
      <w:pPr>
        <w:ind w:firstLine="709"/>
        <w:jc w:val="both"/>
        <w:rPr>
          <w:sz w:val="24"/>
          <w:szCs w:val="24"/>
        </w:rPr>
      </w:pPr>
      <w:r w:rsidRPr="00442685">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564C39" w:rsidRPr="00442685" w:rsidRDefault="00564C39" w:rsidP="00564C39">
      <w:pPr>
        <w:ind w:firstLine="709"/>
        <w:jc w:val="both"/>
        <w:rPr>
          <w:sz w:val="24"/>
          <w:szCs w:val="24"/>
        </w:rPr>
      </w:pPr>
      <w:r w:rsidRPr="00442685">
        <w:rPr>
          <w:sz w:val="24"/>
          <w:szCs w:val="24"/>
        </w:rPr>
        <w:t xml:space="preserve">МФЦ передает заявление и документы, предоставленные заявителем, в Администрацию не позднее 8.30 часов следующего дня. </w:t>
      </w:r>
    </w:p>
    <w:p w:rsidR="00564C39" w:rsidRPr="00442685" w:rsidRDefault="00564C39" w:rsidP="00564C39">
      <w:pPr>
        <w:ind w:firstLine="709"/>
        <w:jc w:val="both"/>
        <w:rPr>
          <w:sz w:val="24"/>
          <w:szCs w:val="24"/>
        </w:rPr>
      </w:pPr>
      <w:r w:rsidRPr="00442685">
        <w:rPr>
          <w:sz w:val="24"/>
          <w:szCs w:val="24"/>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564C39" w:rsidRPr="00442685" w:rsidRDefault="00564C39" w:rsidP="00564C39">
      <w:pPr>
        <w:ind w:firstLine="709"/>
        <w:jc w:val="both"/>
        <w:rPr>
          <w:rStyle w:val="ac"/>
          <w:b w:val="0"/>
          <w:sz w:val="24"/>
          <w:szCs w:val="24"/>
        </w:rPr>
      </w:pPr>
    </w:p>
    <w:p w:rsidR="00564C39" w:rsidRPr="00442685" w:rsidRDefault="00564C39" w:rsidP="00564C39">
      <w:pPr>
        <w:widowControl w:val="0"/>
        <w:tabs>
          <w:tab w:val="left" w:pos="0"/>
        </w:tabs>
        <w:suppressAutoHyphens/>
        <w:ind w:firstLine="709"/>
        <w:jc w:val="both"/>
        <w:rPr>
          <w:sz w:val="24"/>
          <w:szCs w:val="24"/>
        </w:rPr>
      </w:pPr>
      <w:bookmarkStart w:id="1" w:name="_Toc206489263"/>
      <w:r w:rsidRPr="00442685">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4C39" w:rsidRPr="00442685" w:rsidRDefault="00564C39" w:rsidP="00564C39">
      <w:pPr>
        <w:ind w:firstLine="709"/>
        <w:jc w:val="both"/>
        <w:rPr>
          <w:sz w:val="24"/>
          <w:szCs w:val="24"/>
        </w:rPr>
      </w:pPr>
      <w:r w:rsidRPr="00442685">
        <w:rPr>
          <w:sz w:val="24"/>
          <w:szCs w:val="24"/>
        </w:rPr>
        <w:t>Исчерпывающий перечень административных процедур по муниципальной услуге: «</w:t>
      </w:r>
      <w:r w:rsidRPr="00442685">
        <w:rPr>
          <w:spacing w:val="-2"/>
          <w:sz w:val="24"/>
          <w:szCs w:val="24"/>
        </w:rPr>
        <w:t>Расторжение договоров аренды, безвозмездного срочного пользования земельным участком</w:t>
      </w:r>
      <w:r w:rsidRPr="00442685">
        <w:rPr>
          <w:sz w:val="24"/>
          <w:szCs w:val="24"/>
        </w:rPr>
        <w:t>»</w:t>
      </w:r>
    </w:p>
    <w:p w:rsidR="00564C39" w:rsidRPr="00442685" w:rsidRDefault="00564C39" w:rsidP="00564C39">
      <w:pPr>
        <w:ind w:firstLine="709"/>
        <w:jc w:val="both"/>
        <w:rPr>
          <w:sz w:val="24"/>
          <w:szCs w:val="24"/>
        </w:rPr>
      </w:pPr>
      <w:r w:rsidRPr="00442685">
        <w:rPr>
          <w:sz w:val="24"/>
          <w:szCs w:val="24"/>
        </w:rPr>
        <w:t> Организация предоставления муниципальной услуги включает в себя следующие административные процедуры:</w:t>
      </w:r>
    </w:p>
    <w:p w:rsidR="00564C39" w:rsidRPr="00442685" w:rsidRDefault="00564C39" w:rsidP="00564C39">
      <w:pPr>
        <w:ind w:firstLine="709"/>
        <w:jc w:val="both"/>
        <w:rPr>
          <w:sz w:val="24"/>
          <w:szCs w:val="24"/>
        </w:rPr>
      </w:pPr>
      <w:r w:rsidRPr="00442685">
        <w:rPr>
          <w:sz w:val="24"/>
          <w:szCs w:val="24"/>
        </w:rPr>
        <w:lastRenderedPageBreak/>
        <w:t xml:space="preserve">а) рассмотрение заявления о </w:t>
      </w:r>
      <w:r w:rsidRPr="00442685">
        <w:rPr>
          <w:spacing w:val="-2"/>
          <w:sz w:val="24"/>
          <w:szCs w:val="24"/>
        </w:rPr>
        <w:t>расторжении договора аренды, безвозмездного срочного пользования земельным участком</w:t>
      </w:r>
      <w:r w:rsidRPr="00442685">
        <w:rPr>
          <w:sz w:val="24"/>
          <w:szCs w:val="24"/>
        </w:rPr>
        <w:t>;</w:t>
      </w:r>
    </w:p>
    <w:p w:rsidR="00564C39" w:rsidRPr="00442685" w:rsidRDefault="00564C39" w:rsidP="00564C39">
      <w:pPr>
        <w:ind w:firstLine="709"/>
        <w:jc w:val="both"/>
        <w:rPr>
          <w:sz w:val="24"/>
          <w:szCs w:val="24"/>
        </w:rPr>
      </w:pPr>
      <w:r w:rsidRPr="00442685">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564C39" w:rsidRPr="00442685" w:rsidRDefault="00564C39" w:rsidP="00564C39">
      <w:pPr>
        <w:ind w:firstLine="709"/>
        <w:jc w:val="both"/>
        <w:rPr>
          <w:sz w:val="24"/>
          <w:szCs w:val="24"/>
        </w:rPr>
      </w:pPr>
      <w:r w:rsidRPr="00442685">
        <w:rPr>
          <w:sz w:val="24"/>
          <w:szCs w:val="24"/>
        </w:rPr>
        <w:t>в) при наличии оснований принятия решения о приостановлении муниципальной услуги;</w:t>
      </w:r>
    </w:p>
    <w:p w:rsidR="00564C39" w:rsidRPr="00442685" w:rsidRDefault="00564C39" w:rsidP="00564C39">
      <w:pPr>
        <w:ind w:firstLine="709"/>
        <w:jc w:val="both"/>
        <w:rPr>
          <w:sz w:val="24"/>
          <w:szCs w:val="24"/>
        </w:rPr>
      </w:pPr>
      <w:r w:rsidRPr="00442685">
        <w:rPr>
          <w:sz w:val="24"/>
          <w:szCs w:val="24"/>
        </w:rPr>
        <w:t xml:space="preserve">г) принятие решения о </w:t>
      </w:r>
      <w:r w:rsidRPr="00442685">
        <w:rPr>
          <w:spacing w:val="-2"/>
          <w:sz w:val="24"/>
          <w:szCs w:val="24"/>
        </w:rPr>
        <w:t>расторжении договора аренды, безвозмездного срочного пользования земельным участком</w:t>
      </w:r>
      <w:r w:rsidRPr="00442685">
        <w:rPr>
          <w:sz w:val="24"/>
          <w:szCs w:val="24"/>
        </w:rPr>
        <w:t>;</w:t>
      </w:r>
    </w:p>
    <w:p w:rsidR="00564C39" w:rsidRPr="00442685" w:rsidRDefault="00564C39" w:rsidP="00564C39">
      <w:pPr>
        <w:shd w:val="clear" w:color="auto" w:fill="FFFFFF"/>
        <w:tabs>
          <w:tab w:val="left" w:pos="-2880"/>
        </w:tabs>
        <w:spacing w:line="322" w:lineRule="exact"/>
        <w:ind w:right="8" w:firstLine="709"/>
        <w:jc w:val="both"/>
        <w:rPr>
          <w:sz w:val="24"/>
          <w:szCs w:val="24"/>
        </w:rPr>
      </w:pPr>
      <w:r w:rsidRPr="00442685">
        <w:rPr>
          <w:sz w:val="24"/>
          <w:szCs w:val="24"/>
        </w:rPr>
        <w:t>д) направление заявителю результата предоставления муниципальной услуги.</w:t>
      </w:r>
    </w:p>
    <w:p w:rsidR="00564C39" w:rsidRPr="00442685" w:rsidRDefault="00564C39" w:rsidP="00564C39">
      <w:pPr>
        <w:ind w:firstLine="709"/>
        <w:jc w:val="both"/>
        <w:rPr>
          <w:sz w:val="24"/>
          <w:szCs w:val="24"/>
        </w:rPr>
      </w:pPr>
      <w:r w:rsidRPr="00442685">
        <w:rPr>
          <w:sz w:val="24"/>
          <w:szCs w:val="24"/>
        </w:rPr>
        <w:t xml:space="preserve">4. Блок-схема предоставления муниципальной услуги представлена в </w:t>
      </w:r>
      <w:hyperlink r:id="rId24" w:history="1">
        <w:r w:rsidRPr="00442685">
          <w:rPr>
            <w:sz w:val="24"/>
            <w:szCs w:val="24"/>
          </w:rPr>
          <w:t xml:space="preserve">приложении № </w:t>
        </w:r>
      </w:hyperlink>
      <w:r w:rsidRPr="00442685">
        <w:rPr>
          <w:sz w:val="24"/>
          <w:szCs w:val="24"/>
        </w:rPr>
        <w:t>2 к Административному регламенту.</w:t>
      </w:r>
    </w:p>
    <w:p w:rsidR="00564C39" w:rsidRPr="00442685" w:rsidRDefault="00564C39" w:rsidP="00564C39">
      <w:pPr>
        <w:autoSpaceDE w:val="0"/>
        <w:autoSpaceDN w:val="0"/>
        <w:adjustRightInd w:val="0"/>
        <w:ind w:firstLine="709"/>
        <w:jc w:val="both"/>
        <w:rPr>
          <w:sz w:val="24"/>
          <w:szCs w:val="24"/>
        </w:rPr>
      </w:pPr>
      <w:r w:rsidRPr="00442685">
        <w:rPr>
          <w:sz w:val="24"/>
          <w:szCs w:val="24"/>
        </w:rPr>
        <w:t>5.</w:t>
      </w:r>
      <w:r w:rsidRPr="00442685">
        <w:rPr>
          <w:b/>
          <w:bCs/>
          <w:sz w:val="24"/>
          <w:szCs w:val="24"/>
        </w:rPr>
        <w:t xml:space="preserve"> </w:t>
      </w:r>
      <w:r w:rsidRPr="00442685">
        <w:rPr>
          <w:sz w:val="24"/>
          <w:szCs w:val="24"/>
        </w:rPr>
        <w:t>Описание каждой административной процедуры.</w:t>
      </w:r>
    </w:p>
    <w:p w:rsidR="00564C39" w:rsidRPr="00442685" w:rsidRDefault="00564C39" w:rsidP="00564C39">
      <w:pPr>
        <w:ind w:firstLine="709"/>
        <w:jc w:val="both"/>
        <w:rPr>
          <w:rFonts w:eastAsia="Arial Unicode MS"/>
          <w:sz w:val="24"/>
          <w:szCs w:val="24"/>
        </w:rPr>
      </w:pPr>
      <w:r w:rsidRPr="00442685">
        <w:rPr>
          <w:sz w:val="24"/>
          <w:szCs w:val="24"/>
        </w:rPr>
        <w:t xml:space="preserve">Граждане и юридические лица обращаются в Администрацию  или МФЦ с </w:t>
      </w:r>
      <w:hyperlink r:id="rId25" w:history="1">
        <w:r w:rsidRPr="00442685">
          <w:rPr>
            <w:rStyle w:val="a9"/>
            <w:sz w:val="24"/>
            <w:szCs w:val="24"/>
          </w:rPr>
          <w:t>заявлением</w:t>
        </w:r>
      </w:hyperlink>
      <w:r w:rsidRPr="00442685">
        <w:rPr>
          <w:sz w:val="24"/>
          <w:szCs w:val="24"/>
        </w:rPr>
        <w:t xml:space="preserve"> </w:t>
      </w:r>
      <w:r w:rsidRPr="00442685">
        <w:rPr>
          <w:rFonts w:eastAsia="Arial Unicode MS"/>
          <w:sz w:val="24"/>
          <w:szCs w:val="24"/>
        </w:rPr>
        <w:t xml:space="preserve"> о прекращении права аренды </w:t>
      </w:r>
      <w:r w:rsidRPr="00442685">
        <w:rPr>
          <w:sz w:val="24"/>
          <w:szCs w:val="24"/>
        </w:rPr>
        <w:t xml:space="preserve">безвозмездного срочного пользования </w:t>
      </w:r>
      <w:r w:rsidRPr="00442685">
        <w:rPr>
          <w:rFonts w:eastAsia="Arial Unicode MS"/>
          <w:sz w:val="24"/>
          <w:szCs w:val="24"/>
        </w:rPr>
        <w:t>земельным участком</w:t>
      </w:r>
      <w:r w:rsidRPr="00442685">
        <w:rPr>
          <w:sz w:val="24"/>
          <w:szCs w:val="24"/>
        </w:rPr>
        <w:t xml:space="preserve"> по форме согласно приложению № 1 к настоящему административному регламенту (далее – заявление </w:t>
      </w:r>
      <w:r w:rsidRPr="00442685">
        <w:rPr>
          <w:rFonts w:eastAsia="Arial Unicode MS"/>
          <w:sz w:val="24"/>
          <w:szCs w:val="24"/>
        </w:rPr>
        <w:t xml:space="preserve">о прекращении права аренды </w:t>
      </w:r>
      <w:r w:rsidRPr="00442685">
        <w:rPr>
          <w:sz w:val="24"/>
          <w:szCs w:val="24"/>
        </w:rPr>
        <w:t xml:space="preserve">безвозмездного срочного пользования </w:t>
      </w:r>
      <w:r w:rsidRPr="00442685">
        <w:rPr>
          <w:rFonts w:eastAsia="Arial Unicode MS"/>
          <w:sz w:val="24"/>
          <w:szCs w:val="24"/>
        </w:rPr>
        <w:t>земельным участком).</w:t>
      </w:r>
    </w:p>
    <w:p w:rsidR="00564C39" w:rsidRPr="00442685" w:rsidRDefault="00564C39" w:rsidP="00564C39">
      <w:pPr>
        <w:ind w:firstLine="709"/>
        <w:jc w:val="both"/>
        <w:rPr>
          <w:sz w:val="24"/>
          <w:szCs w:val="24"/>
        </w:rPr>
      </w:pPr>
      <w:r w:rsidRPr="00442685">
        <w:rPr>
          <w:sz w:val="24"/>
          <w:szCs w:val="24"/>
        </w:rPr>
        <w:t xml:space="preserve"> К заявлению прилагаются:</w:t>
      </w:r>
    </w:p>
    <w:p w:rsidR="00564C39" w:rsidRPr="00442685" w:rsidRDefault="00564C39" w:rsidP="00564C39">
      <w:pPr>
        <w:pStyle w:val="ad"/>
        <w:ind w:left="0" w:firstLine="709"/>
        <w:jc w:val="both"/>
      </w:pPr>
      <w:r w:rsidRPr="00442685">
        <w:t>-документы, удостоверяющие личность заявителя (представителя заявителя).</w:t>
      </w:r>
    </w:p>
    <w:p w:rsidR="00564C39" w:rsidRPr="00442685" w:rsidRDefault="00564C39" w:rsidP="00564C39">
      <w:pPr>
        <w:pStyle w:val="ad"/>
        <w:ind w:left="0" w:firstLine="709"/>
        <w:jc w:val="both"/>
        <w:rPr>
          <w:bCs/>
        </w:rPr>
      </w:pPr>
      <w:r w:rsidRPr="00442685">
        <w:rPr>
          <w:bCs/>
        </w:rPr>
        <w:t>-д</w:t>
      </w:r>
      <w:r w:rsidRPr="00442685">
        <w:t>окумент, подтверждающий полномочия представителя заявителя (получателей) (для физических лиц)</w:t>
      </w:r>
    </w:p>
    <w:p w:rsidR="00564C39" w:rsidRPr="00442685" w:rsidRDefault="00564C39" w:rsidP="00564C39">
      <w:pPr>
        <w:pStyle w:val="ad"/>
        <w:ind w:left="0" w:firstLine="709"/>
        <w:jc w:val="both"/>
      </w:pPr>
      <w:r w:rsidRPr="00442685">
        <w:t>-документ, подтверждающий полномочия представителя юридического лица</w:t>
      </w:r>
    </w:p>
    <w:p w:rsidR="00564C39" w:rsidRPr="00442685" w:rsidRDefault="00564C39" w:rsidP="00564C39">
      <w:pPr>
        <w:pStyle w:val="ad"/>
        <w:ind w:left="0" w:firstLine="709"/>
        <w:jc w:val="both"/>
      </w:pPr>
      <w:r w:rsidRPr="00442685">
        <w:t>-документы, подтверждающие полномочия руководителя юридического лица:</w:t>
      </w:r>
    </w:p>
    <w:p w:rsidR="00564C39" w:rsidRPr="00442685" w:rsidRDefault="00564C39" w:rsidP="00564C39">
      <w:pPr>
        <w:ind w:firstLine="709"/>
        <w:jc w:val="both"/>
        <w:rPr>
          <w:sz w:val="24"/>
          <w:szCs w:val="24"/>
        </w:rPr>
      </w:pPr>
      <w:r w:rsidRPr="00442685">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564C39" w:rsidRPr="00442685" w:rsidRDefault="00564C39" w:rsidP="00564C39">
      <w:pPr>
        <w:ind w:firstLine="709"/>
        <w:jc w:val="both"/>
        <w:rPr>
          <w:sz w:val="24"/>
          <w:szCs w:val="24"/>
        </w:rPr>
      </w:pPr>
      <w:r w:rsidRPr="00442685">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564C39" w:rsidRPr="00442685" w:rsidRDefault="00564C39" w:rsidP="00564C39">
      <w:pPr>
        <w:tabs>
          <w:tab w:val="left" w:pos="8364"/>
        </w:tabs>
        <w:ind w:firstLine="709"/>
        <w:jc w:val="both"/>
        <w:rPr>
          <w:sz w:val="24"/>
          <w:szCs w:val="24"/>
        </w:rPr>
      </w:pPr>
      <w:r w:rsidRPr="00442685">
        <w:rPr>
          <w:sz w:val="24"/>
          <w:szCs w:val="24"/>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564C39" w:rsidRPr="00442685" w:rsidRDefault="00564C39" w:rsidP="00564C39">
      <w:pPr>
        <w:ind w:firstLine="709"/>
        <w:jc w:val="both"/>
        <w:rPr>
          <w:sz w:val="24"/>
          <w:szCs w:val="24"/>
        </w:rPr>
      </w:pPr>
      <w:r w:rsidRPr="00442685">
        <w:rPr>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564C39" w:rsidRPr="00442685" w:rsidRDefault="00564C39" w:rsidP="00564C39">
      <w:pPr>
        <w:ind w:firstLine="709"/>
        <w:jc w:val="both"/>
        <w:rPr>
          <w:sz w:val="24"/>
          <w:szCs w:val="24"/>
        </w:rPr>
      </w:pPr>
      <w:r w:rsidRPr="00442685">
        <w:rPr>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564C39" w:rsidRPr="00442685" w:rsidRDefault="00564C39" w:rsidP="00564C39">
      <w:pPr>
        <w:autoSpaceDE w:val="0"/>
        <w:autoSpaceDN w:val="0"/>
        <w:adjustRightInd w:val="0"/>
        <w:ind w:firstLine="709"/>
        <w:jc w:val="both"/>
        <w:rPr>
          <w:sz w:val="24"/>
          <w:szCs w:val="24"/>
        </w:rPr>
      </w:pPr>
      <w:r w:rsidRPr="00442685">
        <w:rPr>
          <w:sz w:val="24"/>
          <w:szCs w:val="24"/>
        </w:rPr>
        <w:t>Зарегистрированные в многофункциональном центре заявления на следующий рабочий день передаются в Администрацию для регистрации.</w:t>
      </w:r>
    </w:p>
    <w:p w:rsidR="00564C39" w:rsidRPr="00442685" w:rsidRDefault="00564C39" w:rsidP="00564C39">
      <w:pPr>
        <w:autoSpaceDE w:val="0"/>
        <w:autoSpaceDN w:val="0"/>
        <w:adjustRightInd w:val="0"/>
        <w:ind w:firstLine="709"/>
        <w:jc w:val="both"/>
        <w:rPr>
          <w:sz w:val="24"/>
          <w:szCs w:val="24"/>
        </w:rPr>
      </w:pPr>
      <w:r w:rsidRPr="00442685">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15-дневный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564C39" w:rsidRPr="00442685" w:rsidRDefault="00564C39" w:rsidP="00564C39">
      <w:pPr>
        <w:autoSpaceDE w:val="0"/>
        <w:autoSpaceDN w:val="0"/>
        <w:adjustRightInd w:val="0"/>
        <w:ind w:firstLine="709"/>
        <w:jc w:val="both"/>
        <w:rPr>
          <w:sz w:val="24"/>
          <w:szCs w:val="24"/>
        </w:rPr>
      </w:pPr>
      <w:r w:rsidRPr="00442685">
        <w:rPr>
          <w:sz w:val="24"/>
          <w:szCs w:val="24"/>
        </w:rPr>
        <w:t xml:space="preserve">Администрация  в течении 30 календарных дней со дня представления заявления  при отсутствии оснований для отказа в предоставлении услуги подготавливает </w:t>
      </w:r>
      <w:r w:rsidRPr="00442685">
        <w:rPr>
          <w:spacing w:val="-2"/>
          <w:sz w:val="24"/>
          <w:szCs w:val="24"/>
        </w:rPr>
        <w:t xml:space="preserve"> соглашение о расторжении договора аренды, безвозмездного срочного пользования земельным участком.</w:t>
      </w:r>
    </w:p>
    <w:p w:rsidR="00564C39" w:rsidRPr="00442685" w:rsidRDefault="00564C39" w:rsidP="00564C39">
      <w:pPr>
        <w:tabs>
          <w:tab w:val="left" w:pos="1260"/>
        </w:tabs>
        <w:autoSpaceDE w:val="0"/>
        <w:autoSpaceDN w:val="0"/>
        <w:adjustRightInd w:val="0"/>
        <w:ind w:firstLine="709"/>
        <w:jc w:val="both"/>
        <w:rPr>
          <w:sz w:val="24"/>
          <w:szCs w:val="24"/>
        </w:rPr>
      </w:pPr>
      <w:r w:rsidRPr="00442685">
        <w:rPr>
          <w:sz w:val="24"/>
          <w:szCs w:val="24"/>
        </w:rPr>
        <w:lastRenderedPageBreak/>
        <w:t>Процедура предоставления муниципальной услуги завершается направлением физическому или юридическому лицу (их представителя) соглашения о р</w:t>
      </w:r>
      <w:r w:rsidRPr="00442685">
        <w:rPr>
          <w:spacing w:val="-2"/>
          <w:sz w:val="24"/>
          <w:szCs w:val="24"/>
        </w:rPr>
        <w:t>асторжении договора аренды, безвозмездного срочного пользования земельным участком.</w:t>
      </w:r>
    </w:p>
    <w:p w:rsidR="00564C39" w:rsidRPr="00442685" w:rsidRDefault="00564C39" w:rsidP="00564C39">
      <w:pPr>
        <w:ind w:firstLine="709"/>
        <w:jc w:val="both"/>
        <w:rPr>
          <w:b/>
          <w:sz w:val="24"/>
          <w:szCs w:val="24"/>
        </w:rPr>
      </w:pPr>
      <w:r w:rsidRPr="00442685">
        <w:rPr>
          <w:b/>
          <w:bCs/>
          <w:sz w:val="24"/>
          <w:szCs w:val="24"/>
          <w:lang w:eastAsia="en-US"/>
        </w:rPr>
        <w:t xml:space="preserve">6. </w:t>
      </w:r>
      <w:r w:rsidRPr="00442685">
        <w:rPr>
          <w:b/>
          <w:sz w:val="24"/>
          <w:szCs w:val="24"/>
        </w:rPr>
        <w:t>Порядок и формы контроля за оказанием муниципальной услуги.</w:t>
      </w:r>
    </w:p>
    <w:p w:rsidR="00564C39" w:rsidRPr="00442685" w:rsidRDefault="00564C39" w:rsidP="00564C39">
      <w:pPr>
        <w:ind w:firstLine="709"/>
        <w:jc w:val="both"/>
        <w:rPr>
          <w:sz w:val="24"/>
          <w:szCs w:val="24"/>
        </w:rPr>
      </w:pPr>
      <w:r w:rsidRPr="00442685">
        <w:rPr>
          <w:sz w:val="24"/>
          <w:szCs w:val="24"/>
        </w:rPr>
        <w:t>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Буденновского сельского поселения.</w:t>
      </w:r>
    </w:p>
    <w:p w:rsidR="00564C39" w:rsidRPr="00442685" w:rsidRDefault="00564C39" w:rsidP="00564C39">
      <w:pPr>
        <w:ind w:firstLine="709"/>
        <w:jc w:val="both"/>
        <w:rPr>
          <w:sz w:val="24"/>
          <w:szCs w:val="24"/>
        </w:rPr>
      </w:pPr>
      <w:r w:rsidRPr="00442685">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564C39" w:rsidRPr="00442685" w:rsidRDefault="00564C39" w:rsidP="00564C39">
      <w:pPr>
        <w:ind w:firstLine="709"/>
        <w:jc w:val="both"/>
        <w:rPr>
          <w:sz w:val="24"/>
          <w:szCs w:val="24"/>
        </w:rPr>
      </w:pPr>
      <w:r w:rsidRPr="00442685">
        <w:rPr>
          <w:sz w:val="24"/>
          <w:szCs w:val="24"/>
        </w:rPr>
        <w:t>6.3. Контроль за исполнением регламента по предоставлению услуги осуществляется путем проведения:</w:t>
      </w:r>
    </w:p>
    <w:p w:rsidR="00564C39" w:rsidRPr="00442685" w:rsidRDefault="00564C39" w:rsidP="00564C39">
      <w:pPr>
        <w:ind w:firstLine="709"/>
        <w:jc w:val="both"/>
        <w:rPr>
          <w:sz w:val="24"/>
          <w:szCs w:val="24"/>
        </w:rPr>
      </w:pPr>
      <w:r w:rsidRPr="00442685">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564C39" w:rsidRPr="00442685" w:rsidRDefault="00564C39" w:rsidP="00564C39">
      <w:pPr>
        <w:ind w:firstLine="709"/>
        <w:jc w:val="both"/>
        <w:rPr>
          <w:sz w:val="24"/>
          <w:szCs w:val="24"/>
        </w:rPr>
      </w:pPr>
      <w:r w:rsidRPr="00442685">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564C39" w:rsidRPr="00442685" w:rsidRDefault="00564C39" w:rsidP="00564C39">
      <w:pPr>
        <w:ind w:firstLine="709"/>
        <w:jc w:val="both"/>
        <w:rPr>
          <w:sz w:val="24"/>
          <w:szCs w:val="24"/>
        </w:rPr>
      </w:pPr>
      <w:r w:rsidRPr="00442685">
        <w:rPr>
          <w:sz w:val="24"/>
          <w:szCs w:val="24"/>
        </w:rPr>
        <w:t xml:space="preserve">6.4. Специалисты,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564C39" w:rsidRPr="00442685" w:rsidRDefault="00564C39" w:rsidP="00564C39">
      <w:pPr>
        <w:ind w:firstLine="709"/>
        <w:jc w:val="both"/>
        <w:rPr>
          <w:sz w:val="24"/>
          <w:szCs w:val="24"/>
        </w:rPr>
      </w:pPr>
      <w:r w:rsidRPr="00442685">
        <w:rPr>
          <w:sz w:val="24"/>
          <w:szCs w:val="24"/>
        </w:rPr>
        <w:t>- сохранность находящихся на рассмотрении документов,</w:t>
      </w:r>
    </w:p>
    <w:p w:rsidR="00564C39" w:rsidRPr="00442685" w:rsidRDefault="00564C39" w:rsidP="00564C39">
      <w:pPr>
        <w:ind w:firstLine="709"/>
        <w:jc w:val="both"/>
        <w:rPr>
          <w:sz w:val="24"/>
          <w:szCs w:val="24"/>
        </w:rPr>
      </w:pPr>
      <w:r w:rsidRPr="00442685">
        <w:rPr>
          <w:sz w:val="24"/>
          <w:szCs w:val="24"/>
        </w:rPr>
        <w:t>- за достоверность вносимых в эти документы сведений,</w:t>
      </w:r>
    </w:p>
    <w:p w:rsidR="00564C39" w:rsidRPr="00442685" w:rsidRDefault="00564C39" w:rsidP="00564C39">
      <w:pPr>
        <w:ind w:firstLine="709"/>
        <w:jc w:val="both"/>
        <w:rPr>
          <w:sz w:val="24"/>
          <w:szCs w:val="24"/>
        </w:rPr>
      </w:pPr>
      <w:r w:rsidRPr="00442685">
        <w:rPr>
          <w:sz w:val="24"/>
          <w:szCs w:val="24"/>
        </w:rPr>
        <w:t>- за соблюдение порядка оформления и выдачи документов в соответствии с частью 5 настоящего Административного регламента,</w:t>
      </w:r>
    </w:p>
    <w:p w:rsidR="00564C39" w:rsidRPr="00442685" w:rsidRDefault="00564C39" w:rsidP="00564C39">
      <w:pPr>
        <w:ind w:firstLine="709"/>
        <w:jc w:val="both"/>
        <w:rPr>
          <w:sz w:val="24"/>
          <w:szCs w:val="24"/>
        </w:rPr>
      </w:pPr>
      <w:r w:rsidRPr="00442685">
        <w:rPr>
          <w:sz w:val="24"/>
          <w:szCs w:val="24"/>
        </w:rPr>
        <w:t>- за соответствие результатов рассмотрения заявлений требованиям законодательства Российской Федерации.</w:t>
      </w:r>
    </w:p>
    <w:p w:rsidR="00564C39" w:rsidRPr="00442685" w:rsidRDefault="00564C39" w:rsidP="00564C39">
      <w:pPr>
        <w:ind w:firstLine="709"/>
        <w:jc w:val="both"/>
        <w:rPr>
          <w:sz w:val="24"/>
          <w:szCs w:val="24"/>
        </w:rPr>
      </w:pPr>
      <w:r w:rsidRPr="00442685">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564C39" w:rsidRPr="00442685" w:rsidRDefault="00564C39" w:rsidP="00564C39">
      <w:pPr>
        <w:ind w:firstLine="709"/>
        <w:jc w:val="both"/>
        <w:rPr>
          <w:sz w:val="24"/>
          <w:szCs w:val="24"/>
        </w:rPr>
      </w:pPr>
      <w:r w:rsidRPr="00442685">
        <w:rPr>
          <w:sz w:val="24"/>
          <w:szCs w:val="24"/>
        </w:rPr>
        <w:t>Запрещается разглашение содержащейся в заявлении информации о частной жизни обратившихся заявителей без их согласия.</w:t>
      </w:r>
    </w:p>
    <w:p w:rsidR="00564C39" w:rsidRPr="00442685" w:rsidRDefault="00564C39" w:rsidP="00564C39">
      <w:pPr>
        <w:ind w:firstLine="709"/>
        <w:jc w:val="both"/>
        <w:rPr>
          <w:sz w:val="24"/>
          <w:szCs w:val="24"/>
        </w:rPr>
      </w:pPr>
      <w:r w:rsidRPr="00442685">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564C39" w:rsidRPr="00442685" w:rsidRDefault="00564C39" w:rsidP="00564C39">
      <w:pPr>
        <w:ind w:firstLine="709"/>
        <w:jc w:val="both"/>
        <w:rPr>
          <w:sz w:val="24"/>
          <w:szCs w:val="24"/>
        </w:rPr>
      </w:pPr>
      <w:r w:rsidRPr="00442685">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564C39" w:rsidRPr="00442685" w:rsidRDefault="00564C39" w:rsidP="00564C39">
      <w:pPr>
        <w:ind w:firstLine="709"/>
        <w:jc w:val="both"/>
        <w:rPr>
          <w:sz w:val="24"/>
          <w:szCs w:val="24"/>
        </w:rPr>
      </w:pPr>
      <w:r w:rsidRPr="00442685">
        <w:rPr>
          <w:sz w:val="24"/>
          <w:szCs w:val="24"/>
        </w:rPr>
        <w:t>6.7. Персональная ответственность должностных лиц закрепляется в их должностных инструкциях.</w:t>
      </w:r>
    </w:p>
    <w:p w:rsidR="00564C39" w:rsidRPr="00442685" w:rsidRDefault="00564C39" w:rsidP="00564C39">
      <w:pPr>
        <w:ind w:firstLine="709"/>
        <w:jc w:val="both"/>
        <w:rPr>
          <w:b/>
          <w:sz w:val="24"/>
          <w:szCs w:val="24"/>
        </w:rPr>
      </w:pPr>
      <w:r w:rsidRPr="00442685">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4C39" w:rsidRPr="00442685" w:rsidRDefault="00564C39" w:rsidP="00564C39">
      <w:pPr>
        <w:ind w:firstLine="709"/>
        <w:jc w:val="both"/>
        <w:rPr>
          <w:sz w:val="24"/>
          <w:szCs w:val="24"/>
        </w:rPr>
      </w:pPr>
      <w:r w:rsidRPr="00442685">
        <w:rPr>
          <w:sz w:val="24"/>
          <w:szCs w:val="24"/>
        </w:rPr>
        <w:t>7.1. Заявитель может обратиться с жалобой, в том числе в следующих случаях:</w:t>
      </w:r>
    </w:p>
    <w:p w:rsidR="00564C39" w:rsidRPr="00442685" w:rsidRDefault="00564C39" w:rsidP="00564C39">
      <w:pPr>
        <w:ind w:firstLine="709"/>
        <w:jc w:val="both"/>
        <w:rPr>
          <w:sz w:val="24"/>
          <w:szCs w:val="24"/>
        </w:rPr>
      </w:pPr>
      <w:r w:rsidRPr="00442685">
        <w:rPr>
          <w:sz w:val="24"/>
          <w:szCs w:val="24"/>
        </w:rPr>
        <w:t>1) нарушение срока регистрации запроса заявителя о предоставлении муниципальной услуги;</w:t>
      </w:r>
    </w:p>
    <w:p w:rsidR="00564C39" w:rsidRPr="00442685" w:rsidRDefault="00564C39" w:rsidP="00564C39">
      <w:pPr>
        <w:ind w:firstLine="709"/>
        <w:jc w:val="both"/>
        <w:rPr>
          <w:sz w:val="24"/>
          <w:szCs w:val="24"/>
        </w:rPr>
      </w:pPr>
      <w:r w:rsidRPr="00442685">
        <w:rPr>
          <w:sz w:val="24"/>
          <w:szCs w:val="24"/>
        </w:rPr>
        <w:t>2) нарушение срока предоставления муниципальной услуги;</w:t>
      </w:r>
    </w:p>
    <w:p w:rsidR="00564C39" w:rsidRPr="00442685" w:rsidRDefault="00564C39" w:rsidP="00564C39">
      <w:pPr>
        <w:ind w:firstLine="709"/>
        <w:jc w:val="both"/>
        <w:rPr>
          <w:sz w:val="24"/>
          <w:szCs w:val="24"/>
        </w:rPr>
      </w:pPr>
      <w:r w:rsidRPr="00442685">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64C39" w:rsidRPr="00442685" w:rsidRDefault="00564C39" w:rsidP="00564C39">
      <w:pPr>
        <w:ind w:firstLine="709"/>
        <w:jc w:val="both"/>
        <w:rPr>
          <w:sz w:val="24"/>
          <w:szCs w:val="24"/>
        </w:rPr>
      </w:pPr>
      <w:r w:rsidRPr="0044268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64C39" w:rsidRPr="00442685" w:rsidRDefault="00564C39" w:rsidP="00564C39">
      <w:pPr>
        <w:ind w:firstLine="709"/>
        <w:jc w:val="both"/>
        <w:rPr>
          <w:sz w:val="24"/>
          <w:szCs w:val="24"/>
        </w:rPr>
      </w:pPr>
      <w:r w:rsidRPr="0044268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64C39" w:rsidRPr="00442685" w:rsidRDefault="00564C39" w:rsidP="00564C39">
      <w:pPr>
        <w:ind w:firstLine="709"/>
        <w:jc w:val="both"/>
        <w:rPr>
          <w:sz w:val="24"/>
          <w:szCs w:val="24"/>
        </w:rPr>
      </w:pPr>
      <w:r w:rsidRPr="0044268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64C39" w:rsidRPr="00442685" w:rsidRDefault="00564C39" w:rsidP="00564C39">
      <w:pPr>
        <w:ind w:firstLine="709"/>
        <w:jc w:val="both"/>
        <w:rPr>
          <w:sz w:val="24"/>
          <w:szCs w:val="24"/>
        </w:rPr>
      </w:pPr>
      <w:r w:rsidRPr="00442685">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4C39" w:rsidRPr="00442685" w:rsidRDefault="00564C39" w:rsidP="00564C39">
      <w:pPr>
        <w:ind w:firstLine="709"/>
        <w:jc w:val="both"/>
        <w:rPr>
          <w:sz w:val="24"/>
          <w:szCs w:val="24"/>
        </w:rPr>
      </w:pPr>
      <w:r w:rsidRPr="00442685">
        <w:rPr>
          <w:sz w:val="24"/>
          <w:szCs w:val="24"/>
        </w:rPr>
        <w:t xml:space="preserve">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w:t>
      </w:r>
      <w:hyperlink r:id="rId26" w:history="1">
        <w:r w:rsidRPr="00442685">
          <w:rPr>
            <w:rStyle w:val="a9"/>
            <w:sz w:val="24"/>
            <w:szCs w:val="24"/>
            <w:lang w:val="en-US"/>
          </w:rPr>
          <w:t>www</w:t>
        </w:r>
        <w:r w:rsidRPr="00442685">
          <w:rPr>
            <w:rStyle w:val="a9"/>
            <w:sz w:val="24"/>
            <w:szCs w:val="24"/>
          </w:rPr>
          <w:t>.</w:t>
        </w:r>
        <w:r w:rsidRPr="00442685">
          <w:rPr>
            <w:rStyle w:val="a9"/>
            <w:sz w:val="24"/>
            <w:szCs w:val="24"/>
            <w:lang w:val="en-US"/>
          </w:rPr>
          <w:t>salsk</w:t>
        </w:r>
        <w:r w:rsidRPr="00442685">
          <w:rPr>
            <w:rStyle w:val="a9"/>
            <w:sz w:val="24"/>
            <w:szCs w:val="24"/>
          </w:rPr>
          <w:t>.</w:t>
        </w:r>
        <w:r w:rsidRPr="00442685">
          <w:rPr>
            <w:rStyle w:val="a9"/>
            <w:sz w:val="24"/>
            <w:szCs w:val="24"/>
            <w:lang w:val="en-US"/>
          </w:rPr>
          <w:t>org</w:t>
        </w:r>
      </w:hyperlink>
      <w:r w:rsidRPr="00442685">
        <w:rPr>
          <w:sz w:val="24"/>
          <w:szCs w:val="24"/>
        </w:rPr>
        <w:t>,  а также может быть принята при личном приеме заявителя.</w:t>
      </w:r>
    </w:p>
    <w:p w:rsidR="00564C39" w:rsidRPr="00442685" w:rsidRDefault="00564C39" w:rsidP="00564C39">
      <w:pPr>
        <w:ind w:firstLine="709"/>
        <w:jc w:val="both"/>
        <w:rPr>
          <w:sz w:val="24"/>
          <w:szCs w:val="24"/>
        </w:rPr>
      </w:pPr>
      <w:r w:rsidRPr="00442685">
        <w:rPr>
          <w:sz w:val="24"/>
          <w:szCs w:val="24"/>
        </w:rPr>
        <w:t>Жалоба должна содержать:</w:t>
      </w:r>
    </w:p>
    <w:p w:rsidR="00564C39" w:rsidRPr="00442685" w:rsidRDefault="00564C39" w:rsidP="00564C39">
      <w:pPr>
        <w:ind w:firstLine="709"/>
        <w:jc w:val="both"/>
        <w:rPr>
          <w:sz w:val="24"/>
          <w:szCs w:val="24"/>
        </w:rPr>
      </w:pPr>
      <w:r w:rsidRPr="0044268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4C39" w:rsidRPr="00442685" w:rsidRDefault="00564C39" w:rsidP="00564C39">
      <w:pPr>
        <w:ind w:firstLine="709"/>
        <w:jc w:val="both"/>
        <w:rPr>
          <w:sz w:val="24"/>
          <w:szCs w:val="24"/>
        </w:rPr>
      </w:pPr>
      <w:r w:rsidRPr="0044268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4C39" w:rsidRPr="00442685" w:rsidRDefault="00564C39" w:rsidP="00564C39">
      <w:pPr>
        <w:ind w:firstLine="709"/>
        <w:jc w:val="both"/>
        <w:rPr>
          <w:sz w:val="24"/>
          <w:szCs w:val="24"/>
        </w:rPr>
      </w:pPr>
      <w:r w:rsidRPr="0044268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4C39" w:rsidRPr="00442685" w:rsidRDefault="00564C39" w:rsidP="00564C39">
      <w:pPr>
        <w:ind w:firstLine="709"/>
        <w:jc w:val="both"/>
        <w:rPr>
          <w:sz w:val="24"/>
          <w:szCs w:val="24"/>
        </w:rPr>
      </w:pPr>
      <w:r w:rsidRPr="0044268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4C39" w:rsidRPr="00442685" w:rsidRDefault="00564C39" w:rsidP="00564C39">
      <w:pPr>
        <w:ind w:firstLine="709"/>
        <w:jc w:val="both"/>
        <w:rPr>
          <w:sz w:val="24"/>
          <w:szCs w:val="24"/>
        </w:rPr>
      </w:pPr>
      <w:r w:rsidRPr="00442685">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64C39" w:rsidRPr="00442685" w:rsidRDefault="00564C39" w:rsidP="00564C39">
      <w:pPr>
        <w:ind w:firstLine="709"/>
        <w:jc w:val="both"/>
        <w:rPr>
          <w:sz w:val="24"/>
          <w:szCs w:val="24"/>
        </w:rPr>
      </w:pPr>
      <w:r w:rsidRPr="00442685">
        <w:rPr>
          <w:sz w:val="24"/>
          <w:szCs w:val="24"/>
        </w:rPr>
        <w:t>По результатам рассмотрения жалобы орган, предоставляющий муниципальную услугу, принимает одно из следующих решений:</w:t>
      </w:r>
    </w:p>
    <w:p w:rsidR="00564C39" w:rsidRPr="00442685" w:rsidRDefault="00564C39" w:rsidP="00564C39">
      <w:pPr>
        <w:ind w:firstLine="709"/>
        <w:jc w:val="both"/>
        <w:rPr>
          <w:sz w:val="24"/>
          <w:szCs w:val="24"/>
        </w:rPr>
      </w:pPr>
      <w:r w:rsidRPr="00442685">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64C39" w:rsidRPr="00442685" w:rsidRDefault="00564C39" w:rsidP="00564C39">
      <w:pPr>
        <w:ind w:firstLine="709"/>
        <w:jc w:val="both"/>
        <w:rPr>
          <w:sz w:val="24"/>
          <w:szCs w:val="24"/>
        </w:rPr>
      </w:pPr>
      <w:r w:rsidRPr="00442685">
        <w:rPr>
          <w:sz w:val="24"/>
          <w:szCs w:val="24"/>
        </w:rPr>
        <w:lastRenderedPageBreak/>
        <w:t>2) отказывает в удовлетворении жалобы.</w:t>
      </w:r>
    </w:p>
    <w:p w:rsidR="00564C39" w:rsidRPr="00442685" w:rsidRDefault="00564C39" w:rsidP="00564C39">
      <w:pPr>
        <w:ind w:firstLine="709"/>
        <w:jc w:val="both"/>
        <w:rPr>
          <w:sz w:val="24"/>
          <w:szCs w:val="24"/>
        </w:rPr>
      </w:pPr>
      <w:r w:rsidRPr="00442685">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C39" w:rsidRPr="00442685" w:rsidRDefault="00564C39" w:rsidP="00564C39">
      <w:pPr>
        <w:ind w:firstLine="709"/>
        <w:jc w:val="both"/>
        <w:rPr>
          <w:b/>
          <w:bCs/>
          <w:sz w:val="24"/>
          <w:szCs w:val="24"/>
        </w:rPr>
      </w:pPr>
      <w:r w:rsidRPr="00442685">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4C39" w:rsidRPr="00442685" w:rsidRDefault="00564C39" w:rsidP="00564C39">
      <w:pPr>
        <w:ind w:firstLine="709"/>
        <w:jc w:val="both"/>
        <w:rPr>
          <w:sz w:val="24"/>
          <w:szCs w:val="24"/>
        </w:rPr>
      </w:pPr>
    </w:p>
    <w:p w:rsidR="00564C39" w:rsidRPr="00442685" w:rsidRDefault="00564C39" w:rsidP="00564C39">
      <w:pPr>
        <w:spacing w:line="287" w:lineRule="auto"/>
        <w:jc w:val="right"/>
        <w:rPr>
          <w:b/>
          <w:bCs/>
          <w:sz w:val="24"/>
          <w:szCs w:val="24"/>
        </w:rPr>
      </w:pPr>
    </w:p>
    <w:p w:rsidR="00564C39" w:rsidRPr="00442685" w:rsidRDefault="00564C39" w:rsidP="00564C39">
      <w:pPr>
        <w:autoSpaceDE w:val="0"/>
        <w:autoSpaceDN w:val="0"/>
        <w:adjustRightInd w:val="0"/>
        <w:ind w:firstLine="595"/>
        <w:rPr>
          <w:bCs/>
          <w:sz w:val="24"/>
          <w:szCs w:val="24"/>
        </w:rPr>
      </w:pPr>
    </w:p>
    <w:p w:rsidR="00564C39" w:rsidRPr="00442685" w:rsidRDefault="00564C39" w:rsidP="00564C39">
      <w:pPr>
        <w:rPr>
          <w:sz w:val="24"/>
          <w:szCs w:val="24"/>
        </w:rPr>
      </w:pPr>
    </w:p>
    <w:p w:rsidR="00564C39" w:rsidRPr="00442685" w:rsidRDefault="00564C39" w:rsidP="00564C39">
      <w:pPr>
        <w:spacing w:line="287" w:lineRule="auto"/>
        <w:jc w:val="right"/>
        <w:rPr>
          <w:b/>
          <w:bCs/>
          <w:sz w:val="24"/>
          <w:szCs w:val="24"/>
        </w:rPr>
      </w:pPr>
    </w:p>
    <w:p w:rsidR="00564C39" w:rsidRPr="00442685" w:rsidRDefault="00564C39"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Pr="00442685" w:rsidRDefault="00721DF1" w:rsidP="00564C39">
      <w:pPr>
        <w:autoSpaceDE w:val="0"/>
        <w:autoSpaceDN w:val="0"/>
        <w:adjustRightInd w:val="0"/>
        <w:ind w:firstLine="709"/>
        <w:jc w:val="center"/>
        <w:rPr>
          <w:sz w:val="24"/>
          <w:szCs w:val="24"/>
        </w:rPr>
      </w:pPr>
    </w:p>
    <w:p w:rsidR="00721DF1" w:rsidRDefault="00721DF1" w:rsidP="00564C39">
      <w:pPr>
        <w:autoSpaceDE w:val="0"/>
        <w:autoSpaceDN w:val="0"/>
        <w:adjustRightInd w:val="0"/>
        <w:ind w:firstLine="709"/>
        <w:jc w:val="center"/>
        <w:rPr>
          <w:sz w:val="24"/>
          <w:szCs w:val="24"/>
        </w:rPr>
      </w:pPr>
    </w:p>
    <w:p w:rsidR="00442685" w:rsidRDefault="00442685" w:rsidP="00564C39">
      <w:pPr>
        <w:autoSpaceDE w:val="0"/>
        <w:autoSpaceDN w:val="0"/>
        <w:adjustRightInd w:val="0"/>
        <w:ind w:firstLine="709"/>
        <w:jc w:val="center"/>
        <w:rPr>
          <w:sz w:val="24"/>
          <w:szCs w:val="24"/>
        </w:rPr>
      </w:pPr>
    </w:p>
    <w:p w:rsidR="00442685" w:rsidRDefault="00442685" w:rsidP="00564C39">
      <w:pPr>
        <w:autoSpaceDE w:val="0"/>
        <w:autoSpaceDN w:val="0"/>
        <w:adjustRightInd w:val="0"/>
        <w:ind w:firstLine="709"/>
        <w:jc w:val="center"/>
        <w:rPr>
          <w:sz w:val="24"/>
          <w:szCs w:val="24"/>
        </w:rPr>
      </w:pPr>
    </w:p>
    <w:p w:rsidR="00442685" w:rsidRDefault="00442685" w:rsidP="00564C39">
      <w:pPr>
        <w:autoSpaceDE w:val="0"/>
        <w:autoSpaceDN w:val="0"/>
        <w:adjustRightInd w:val="0"/>
        <w:ind w:firstLine="709"/>
        <w:jc w:val="center"/>
        <w:rPr>
          <w:sz w:val="24"/>
          <w:szCs w:val="24"/>
        </w:rPr>
      </w:pPr>
    </w:p>
    <w:p w:rsidR="00442685" w:rsidRDefault="00442685" w:rsidP="00564C39">
      <w:pPr>
        <w:autoSpaceDE w:val="0"/>
        <w:autoSpaceDN w:val="0"/>
        <w:adjustRightInd w:val="0"/>
        <w:ind w:firstLine="709"/>
        <w:jc w:val="center"/>
        <w:rPr>
          <w:sz w:val="24"/>
          <w:szCs w:val="24"/>
        </w:rPr>
      </w:pPr>
    </w:p>
    <w:p w:rsidR="00442685" w:rsidRDefault="00442685" w:rsidP="00564C39">
      <w:pPr>
        <w:autoSpaceDE w:val="0"/>
        <w:autoSpaceDN w:val="0"/>
        <w:adjustRightInd w:val="0"/>
        <w:ind w:firstLine="709"/>
        <w:jc w:val="center"/>
        <w:rPr>
          <w:sz w:val="24"/>
          <w:szCs w:val="24"/>
        </w:rPr>
      </w:pPr>
    </w:p>
    <w:p w:rsidR="00442685" w:rsidRDefault="00442685" w:rsidP="00564C39">
      <w:pPr>
        <w:autoSpaceDE w:val="0"/>
        <w:autoSpaceDN w:val="0"/>
        <w:adjustRightInd w:val="0"/>
        <w:ind w:firstLine="709"/>
        <w:jc w:val="center"/>
        <w:rPr>
          <w:sz w:val="24"/>
          <w:szCs w:val="24"/>
        </w:rPr>
      </w:pPr>
    </w:p>
    <w:p w:rsidR="00442685" w:rsidRPr="00442685" w:rsidRDefault="00442685" w:rsidP="00564C39">
      <w:pPr>
        <w:autoSpaceDE w:val="0"/>
        <w:autoSpaceDN w:val="0"/>
        <w:adjustRightInd w:val="0"/>
        <w:ind w:firstLine="709"/>
        <w:jc w:val="center"/>
        <w:rPr>
          <w:sz w:val="24"/>
          <w:szCs w:val="24"/>
        </w:rPr>
      </w:pPr>
    </w:p>
    <w:p w:rsidR="00564C39" w:rsidRPr="00442685" w:rsidRDefault="00564C39" w:rsidP="00564C39">
      <w:pPr>
        <w:autoSpaceDE w:val="0"/>
        <w:autoSpaceDN w:val="0"/>
        <w:adjustRightInd w:val="0"/>
        <w:ind w:firstLine="709"/>
        <w:jc w:val="center"/>
        <w:rPr>
          <w:sz w:val="24"/>
          <w:szCs w:val="24"/>
        </w:rPr>
      </w:pPr>
    </w:p>
    <w:p w:rsidR="00564C39" w:rsidRPr="00442685" w:rsidRDefault="00564C39" w:rsidP="00564C39">
      <w:pPr>
        <w:autoSpaceDE w:val="0"/>
        <w:autoSpaceDN w:val="0"/>
        <w:adjustRightInd w:val="0"/>
        <w:ind w:firstLine="709"/>
        <w:jc w:val="center"/>
        <w:rPr>
          <w:sz w:val="24"/>
          <w:szCs w:val="24"/>
        </w:rPr>
      </w:pPr>
    </w:p>
    <w:bookmarkEnd w:id="1"/>
    <w:p w:rsidR="00564C39" w:rsidRPr="00442685" w:rsidRDefault="00564C39" w:rsidP="00564C39">
      <w:pPr>
        <w:jc w:val="right"/>
        <w:rPr>
          <w:sz w:val="24"/>
          <w:szCs w:val="24"/>
        </w:rPr>
      </w:pPr>
      <w:r w:rsidRPr="00442685">
        <w:rPr>
          <w:sz w:val="24"/>
          <w:szCs w:val="24"/>
        </w:rPr>
        <w:lastRenderedPageBreak/>
        <w:t>Приложение № 1</w:t>
      </w:r>
    </w:p>
    <w:p w:rsidR="00564C39" w:rsidRPr="00442685" w:rsidRDefault="00564C39" w:rsidP="00564C39">
      <w:pPr>
        <w:jc w:val="right"/>
        <w:rPr>
          <w:sz w:val="24"/>
          <w:szCs w:val="24"/>
        </w:rPr>
      </w:pPr>
      <w:r w:rsidRPr="00442685">
        <w:rPr>
          <w:sz w:val="24"/>
          <w:szCs w:val="24"/>
        </w:rPr>
        <w:t xml:space="preserve">к административному регламенту </w:t>
      </w:r>
    </w:p>
    <w:p w:rsidR="00564C39" w:rsidRPr="00442685" w:rsidRDefault="00564C39" w:rsidP="00564C39">
      <w:pPr>
        <w:tabs>
          <w:tab w:val="left" w:pos="2977"/>
        </w:tabs>
        <w:jc w:val="right"/>
        <w:rPr>
          <w:bCs/>
          <w:sz w:val="24"/>
          <w:szCs w:val="24"/>
        </w:rPr>
      </w:pPr>
    </w:p>
    <w:p w:rsidR="00564C39" w:rsidRPr="00442685" w:rsidRDefault="00564C39" w:rsidP="00564C39">
      <w:pPr>
        <w:pStyle w:val="a5"/>
        <w:widowControl w:val="0"/>
        <w:ind w:left="5387" w:firstLine="13"/>
        <w:rPr>
          <w:sz w:val="24"/>
          <w:szCs w:val="24"/>
        </w:rPr>
      </w:pPr>
      <w:r w:rsidRPr="00442685">
        <w:rPr>
          <w:sz w:val="24"/>
          <w:szCs w:val="24"/>
        </w:rPr>
        <w:t>Главе Буденновского сельского поселения</w:t>
      </w:r>
    </w:p>
    <w:p w:rsidR="00564C39" w:rsidRPr="00442685" w:rsidRDefault="00564C39" w:rsidP="00564C39">
      <w:pPr>
        <w:pStyle w:val="ConsPlusNormal"/>
        <w:ind w:firstLine="0"/>
        <w:jc w:val="center"/>
        <w:outlineLvl w:val="1"/>
        <w:rPr>
          <w:rFonts w:ascii="Times New Roman" w:hAnsi="Times New Roman" w:cs="Times New Roman"/>
          <w:sz w:val="24"/>
          <w:szCs w:val="24"/>
        </w:rPr>
      </w:pPr>
    </w:p>
    <w:p w:rsidR="00564C39" w:rsidRPr="00442685" w:rsidRDefault="00564C39" w:rsidP="00564C39">
      <w:pPr>
        <w:pStyle w:val="a5"/>
        <w:widowControl w:val="0"/>
        <w:jc w:val="center"/>
        <w:rPr>
          <w:b/>
          <w:sz w:val="24"/>
          <w:szCs w:val="24"/>
        </w:rPr>
      </w:pPr>
      <w:r w:rsidRPr="00442685">
        <w:rPr>
          <w:b/>
          <w:sz w:val="24"/>
          <w:szCs w:val="24"/>
        </w:rPr>
        <w:t>Заявление</w:t>
      </w:r>
    </w:p>
    <w:p w:rsidR="00564C39" w:rsidRPr="00442685" w:rsidRDefault="00564C39" w:rsidP="00564C39">
      <w:pPr>
        <w:pStyle w:val="ConsNonformat"/>
        <w:jc w:val="both"/>
        <w:rPr>
          <w:rFonts w:ascii="Times New Roman" w:hAnsi="Times New Roman" w:cs="Times New Roman"/>
          <w:b/>
          <w:bCs/>
          <w:sz w:val="24"/>
          <w:szCs w:val="24"/>
        </w:rPr>
      </w:pPr>
    </w:p>
    <w:p w:rsidR="00564C39" w:rsidRPr="00442685" w:rsidRDefault="00564C39" w:rsidP="00564C39">
      <w:pPr>
        <w:pStyle w:val="ConsNonformat"/>
        <w:jc w:val="both"/>
        <w:rPr>
          <w:rFonts w:ascii="Times New Roman" w:hAnsi="Times New Roman" w:cs="Times New Roman"/>
          <w:b/>
          <w:bCs/>
          <w:sz w:val="24"/>
          <w:szCs w:val="24"/>
        </w:rPr>
      </w:pPr>
      <w:r w:rsidRPr="00442685">
        <w:rPr>
          <w:rFonts w:ascii="Times New Roman" w:hAnsi="Times New Roman" w:cs="Times New Roman"/>
          <w:b/>
          <w:bCs/>
          <w:sz w:val="24"/>
          <w:szCs w:val="24"/>
        </w:rPr>
        <w:t>для физических лиц:</w:t>
      </w:r>
    </w:p>
    <w:p w:rsidR="00564C39" w:rsidRPr="00442685" w:rsidRDefault="00564C39" w:rsidP="00564C39">
      <w:pPr>
        <w:pStyle w:val="ConsNonformat"/>
        <w:spacing w:before="120"/>
        <w:jc w:val="both"/>
        <w:rPr>
          <w:rFonts w:ascii="Times New Roman" w:hAnsi="Times New Roman" w:cs="Times New Roman"/>
          <w:sz w:val="24"/>
          <w:szCs w:val="24"/>
        </w:rPr>
      </w:pPr>
      <w:r w:rsidRPr="00442685">
        <w:rPr>
          <w:rFonts w:ascii="Times New Roman" w:hAnsi="Times New Roman" w:cs="Times New Roman"/>
          <w:sz w:val="24"/>
          <w:szCs w:val="24"/>
        </w:rPr>
        <w:t>Ф.И.О.___________________________________________________________________________</w:t>
      </w:r>
    </w:p>
    <w:p w:rsidR="00564C39" w:rsidRPr="00442685" w:rsidRDefault="00564C39" w:rsidP="00564C39">
      <w:pPr>
        <w:rPr>
          <w:sz w:val="24"/>
          <w:szCs w:val="24"/>
        </w:rPr>
      </w:pPr>
      <w:r w:rsidRPr="00442685">
        <w:rPr>
          <w:sz w:val="24"/>
          <w:szCs w:val="24"/>
        </w:rPr>
        <w:t xml:space="preserve">Документ, удостоверяющийличность:______________cерия____________№__________выдан </w:t>
      </w:r>
    </w:p>
    <w:p w:rsidR="00564C39" w:rsidRPr="00442685" w:rsidRDefault="00564C39" w:rsidP="00564C39">
      <w:pPr>
        <w:rPr>
          <w:sz w:val="24"/>
          <w:szCs w:val="24"/>
        </w:rPr>
      </w:pPr>
      <w:r w:rsidRPr="00442685">
        <w:rPr>
          <w:sz w:val="24"/>
          <w:szCs w:val="24"/>
        </w:rPr>
        <w:t>«____» _____________ г.________________________________________________</w:t>
      </w:r>
    </w:p>
    <w:p w:rsidR="00564C39" w:rsidRPr="00442685" w:rsidRDefault="00564C39" w:rsidP="00564C39">
      <w:pPr>
        <w:jc w:val="center"/>
        <w:rPr>
          <w:sz w:val="24"/>
          <w:szCs w:val="24"/>
        </w:rPr>
      </w:pPr>
      <w:r w:rsidRPr="00442685">
        <w:rPr>
          <w:sz w:val="24"/>
          <w:szCs w:val="24"/>
        </w:rPr>
        <w:t>(кем выдан)</w:t>
      </w:r>
    </w:p>
    <w:p w:rsidR="00564C39" w:rsidRPr="00442685" w:rsidRDefault="00564C39" w:rsidP="00564C39">
      <w:pPr>
        <w:rPr>
          <w:sz w:val="24"/>
          <w:szCs w:val="24"/>
        </w:rPr>
      </w:pPr>
      <w:r w:rsidRPr="00442685">
        <w:rPr>
          <w:sz w:val="24"/>
          <w:szCs w:val="24"/>
        </w:rPr>
        <w:t>Место регистрации: _____________________________________________________________________</w:t>
      </w:r>
    </w:p>
    <w:p w:rsidR="00564C39" w:rsidRPr="00442685" w:rsidRDefault="00564C39" w:rsidP="00564C39">
      <w:pPr>
        <w:rPr>
          <w:sz w:val="24"/>
          <w:szCs w:val="24"/>
        </w:rPr>
      </w:pPr>
      <w:r w:rsidRPr="00442685">
        <w:rPr>
          <w:sz w:val="24"/>
          <w:szCs w:val="24"/>
        </w:rPr>
        <w:t>ИНН _______________________________Контактный телефон: ____________</w:t>
      </w:r>
    </w:p>
    <w:p w:rsidR="00564C39" w:rsidRPr="00442685" w:rsidRDefault="00564C39" w:rsidP="00564C39">
      <w:pPr>
        <w:rPr>
          <w:b/>
          <w:sz w:val="24"/>
          <w:szCs w:val="24"/>
        </w:rPr>
      </w:pPr>
    </w:p>
    <w:p w:rsidR="00564C39" w:rsidRPr="00442685" w:rsidRDefault="00564C39" w:rsidP="00564C39">
      <w:pPr>
        <w:rPr>
          <w:b/>
          <w:sz w:val="24"/>
          <w:szCs w:val="24"/>
        </w:rPr>
      </w:pPr>
      <w:r w:rsidRPr="00442685">
        <w:rPr>
          <w:b/>
          <w:sz w:val="24"/>
          <w:szCs w:val="24"/>
        </w:rPr>
        <w:t>для юридических лиц:</w:t>
      </w:r>
    </w:p>
    <w:p w:rsidR="00564C39" w:rsidRPr="00442685" w:rsidRDefault="00564C39" w:rsidP="00564C39">
      <w:pPr>
        <w:rPr>
          <w:sz w:val="24"/>
          <w:szCs w:val="24"/>
        </w:rPr>
      </w:pPr>
      <w:r w:rsidRPr="00442685">
        <w:rPr>
          <w:sz w:val="24"/>
          <w:szCs w:val="24"/>
        </w:rPr>
        <w:t>Наименование  __________________________________________________________________________</w:t>
      </w:r>
    </w:p>
    <w:p w:rsidR="00564C39" w:rsidRPr="00442685" w:rsidRDefault="00564C39" w:rsidP="00564C39">
      <w:pPr>
        <w:rPr>
          <w:sz w:val="24"/>
          <w:szCs w:val="24"/>
        </w:rPr>
      </w:pPr>
      <w:r w:rsidRPr="00442685">
        <w:rPr>
          <w:sz w:val="24"/>
          <w:szCs w:val="24"/>
        </w:rPr>
        <w:t>Документ о государственной регистрации в качестве юридического лица_____________________________________________________________________________</w:t>
      </w:r>
    </w:p>
    <w:p w:rsidR="00564C39" w:rsidRPr="00442685" w:rsidRDefault="00564C39" w:rsidP="00564C39">
      <w:pPr>
        <w:rPr>
          <w:sz w:val="24"/>
          <w:szCs w:val="24"/>
        </w:rPr>
      </w:pPr>
      <w:r w:rsidRPr="00442685">
        <w:rPr>
          <w:sz w:val="24"/>
          <w:szCs w:val="24"/>
        </w:rPr>
        <w:t>серия _______________№______________________, дата регистрации «______» ________г.</w:t>
      </w:r>
    </w:p>
    <w:p w:rsidR="00564C39" w:rsidRPr="00442685" w:rsidRDefault="00564C39" w:rsidP="00564C39">
      <w:pPr>
        <w:pStyle w:val="ConsNonformat"/>
        <w:jc w:val="both"/>
        <w:rPr>
          <w:rFonts w:ascii="Times New Roman" w:hAnsi="Times New Roman" w:cs="Times New Roman"/>
          <w:sz w:val="24"/>
          <w:szCs w:val="24"/>
        </w:rPr>
      </w:pPr>
      <w:r w:rsidRPr="00442685">
        <w:rPr>
          <w:rFonts w:ascii="Times New Roman" w:hAnsi="Times New Roman" w:cs="Times New Roman"/>
          <w:sz w:val="24"/>
          <w:szCs w:val="24"/>
        </w:rPr>
        <w:t>ИНН ______________________________ Телефон: ___________________ Факс: ____________</w:t>
      </w:r>
    </w:p>
    <w:p w:rsidR="00564C39" w:rsidRPr="00442685" w:rsidRDefault="00564C39" w:rsidP="00564C39">
      <w:pPr>
        <w:pStyle w:val="ConsNonformat"/>
        <w:jc w:val="both"/>
        <w:rPr>
          <w:rFonts w:ascii="Times New Roman" w:hAnsi="Times New Roman" w:cs="Times New Roman"/>
          <w:sz w:val="24"/>
          <w:szCs w:val="24"/>
        </w:rPr>
      </w:pPr>
      <w:r w:rsidRPr="00442685">
        <w:rPr>
          <w:rFonts w:ascii="Times New Roman" w:hAnsi="Times New Roman" w:cs="Times New Roman"/>
          <w:sz w:val="24"/>
          <w:szCs w:val="24"/>
        </w:rPr>
        <w:t>Юридический адрес: ______________________________________________</w:t>
      </w:r>
    </w:p>
    <w:p w:rsidR="00564C39" w:rsidRPr="00442685" w:rsidRDefault="00564C39" w:rsidP="00564C39">
      <w:pPr>
        <w:widowControl w:val="0"/>
        <w:rPr>
          <w:sz w:val="24"/>
          <w:szCs w:val="24"/>
        </w:rPr>
      </w:pPr>
      <w:r w:rsidRPr="00442685">
        <w:rPr>
          <w:sz w:val="24"/>
          <w:szCs w:val="24"/>
        </w:rPr>
        <w:t>_________________________________________________________________________________,</w:t>
      </w:r>
    </w:p>
    <w:p w:rsidR="00564C39" w:rsidRPr="00442685" w:rsidRDefault="00564C39" w:rsidP="00564C39">
      <w:pPr>
        <w:widowControl w:val="0"/>
        <w:jc w:val="center"/>
        <w:rPr>
          <w:sz w:val="24"/>
          <w:szCs w:val="24"/>
        </w:rPr>
      </w:pPr>
      <w:r w:rsidRPr="00442685">
        <w:rPr>
          <w:sz w:val="24"/>
          <w:szCs w:val="24"/>
        </w:rPr>
        <w:t>(Ф.И.О., должность)</w:t>
      </w:r>
    </w:p>
    <w:p w:rsidR="00564C39" w:rsidRPr="00442685" w:rsidRDefault="00564C39" w:rsidP="00564C39">
      <w:pPr>
        <w:widowControl w:val="0"/>
        <w:rPr>
          <w:sz w:val="24"/>
          <w:szCs w:val="24"/>
        </w:rPr>
      </w:pPr>
      <w:r w:rsidRPr="00442685">
        <w:rPr>
          <w:sz w:val="24"/>
          <w:szCs w:val="24"/>
        </w:rPr>
        <w:t>действующего на основании_______________________________________________________,</w:t>
      </w:r>
    </w:p>
    <w:p w:rsidR="00564C39" w:rsidRPr="00442685" w:rsidRDefault="00564C39" w:rsidP="00564C39">
      <w:pPr>
        <w:widowControl w:val="0"/>
        <w:jc w:val="center"/>
        <w:rPr>
          <w:sz w:val="24"/>
          <w:szCs w:val="24"/>
        </w:rPr>
      </w:pPr>
      <w:r w:rsidRPr="00442685">
        <w:rPr>
          <w:sz w:val="24"/>
          <w:szCs w:val="24"/>
        </w:rPr>
        <w:t xml:space="preserve">(доверенность, номер, дата, иное) </w:t>
      </w:r>
    </w:p>
    <w:p w:rsidR="00564C39" w:rsidRPr="00442685" w:rsidRDefault="00564C39" w:rsidP="00564C39">
      <w:pPr>
        <w:widowControl w:val="0"/>
        <w:spacing w:before="120"/>
        <w:ind w:firstLine="708"/>
        <w:rPr>
          <w:bCs/>
          <w:sz w:val="24"/>
          <w:szCs w:val="24"/>
        </w:rPr>
      </w:pPr>
    </w:p>
    <w:p w:rsidR="00564C39" w:rsidRPr="00442685" w:rsidRDefault="00564C39" w:rsidP="00564C39">
      <w:pPr>
        <w:widowControl w:val="0"/>
        <w:spacing w:before="120"/>
        <w:ind w:firstLine="708"/>
        <w:rPr>
          <w:sz w:val="24"/>
          <w:szCs w:val="24"/>
        </w:rPr>
      </w:pPr>
      <w:r w:rsidRPr="00442685">
        <w:rPr>
          <w:bCs/>
          <w:sz w:val="24"/>
          <w:szCs w:val="24"/>
        </w:rPr>
        <w:t>Прошу расторгнуть договор аренды (</w:t>
      </w:r>
      <w:r w:rsidRPr="00442685">
        <w:rPr>
          <w:sz w:val="24"/>
          <w:szCs w:val="24"/>
        </w:rPr>
        <w:t>безвозмездного срочного пользования)</w:t>
      </w:r>
      <w:r w:rsidRPr="00442685">
        <w:rPr>
          <w:bCs/>
          <w:sz w:val="24"/>
          <w:szCs w:val="24"/>
        </w:rPr>
        <w:t xml:space="preserve">земельного участка от _____________ №______________ </w:t>
      </w:r>
      <w:r w:rsidRPr="00442685">
        <w:rPr>
          <w:sz w:val="24"/>
          <w:szCs w:val="24"/>
        </w:rPr>
        <w:t>в связи с _____________________________________</w:t>
      </w:r>
    </w:p>
    <w:p w:rsidR="00564C39" w:rsidRPr="00442685" w:rsidRDefault="00564C39" w:rsidP="00564C39">
      <w:pPr>
        <w:jc w:val="center"/>
        <w:rPr>
          <w:sz w:val="24"/>
          <w:szCs w:val="24"/>
          <w:vertAlign w:val="superscript"/>
        </w:rPr>
      </w:pPr>
      <w:r w:rsidRPr="00442685">
        <w:rPr>
          <w:sz w:val="24"/>
          <w:szCs w:val="24"/>
          <w:vertAlign w:val="superscript"/>
        </w:rPr>
        <w:t xml:space="preserve">                                                                                                                                       (причина расторжения)</w:t>
      </w:r>
    </w:p>
    <w:p w:rsidR="00564C39" w:rsidRPr="00442685" w:rsidRDefault="00564C39" w:rsidP="00564C39">
      <w:pPr>
        <w:rPr>
          <w:sz w:val="24"/>
          <w:szCs w:val="24"/>
        </w:rPr>
      </w:pPr>
      <w:r w:rsidRPr="00442685">
        <w:rPr>
          <w:sz w:val="24"/>
          <w:szCs w:val="24"/>
        </w:rPr>
        <w:t>1. Сведения о земельном участке:</w:t>
      </w:r>
      <w:r w:rsidRPr="00442685">
        <w:rPr>
          <w:sz w:val="24"/>
          <w:szCs w:val="24"/>
        </w:rPr>
        <w:tab/>
      </w:r>
    </w:p>
    <w:p w:rsidR="00564C39" w:rsidRPr="00442685" w:rsidRDefault="00564C39" w:rsidP="00564C39">
      <w:pPr>
        <w:rPr>
          <w:sz w:val="24"/>
          <w:szCs w:val="24"/>
        </w:rPr>
      </w:pPr>
      <w:r w:rsidRPr="00442685">
        <w:rPr>
          <w:sz w:val="24"/>
          <w:szCs w:val="24"/>
        </w:rPr>
        <w:t>1.1. площадь __________________кв.м.</w:t>
      </w:r>
    </w:p>
    <w:p w:rsidR="00564C39" w:rsidRPr="00442685" w:rsidRDefault="00564C39" w:rsidP="00564C39">
      <w:pPr>
        <w:rPr>
          <w:sz w:val="24"/>
          <w:szCs w:val="24"/>
        </w:rPr>
      </w:pPr>
      <w:r w:rsidRPr="00442685">
        <w:rPr>
          <w:sz w:val="24"/>
          <w:szCs w:val="24"/>
        </w:rPr>
        <w:t>1.2. кадастровый  №______________________________________________________________________</w:t>
      </w:r>
    </w:p>
    <w:p w:rsidR="00564C39" w:rsidRPr="00442685" w:rsidRDefault="00564C39" w:rsidP="00564C39">
      <w:pPr>
        <w:rPr>
          <w:sz w:val="24"/>
          <w:szCs w:val="24"/>
        </w:rPr>
      </w:pPr>
      <w:r w:rsidRPr="00442685">
        <w:rPr>
          <w:sz w:val="24"/>
          <w:szCs w:val="24"/>
        </w:rPr>
        <w:t>1.3. адрес: Ростовская область_____________________________________________________________</w:t>
      </w:r>
    </w:p>
    <w:p w:rsidR="00564C39" w:rsidRPr="00442685" w:rsidRDefault="00564C39" w:rsidP="00564C39">
      <w:pPr>
        <w:rPr>
          <w:sz w:val="24"/>
          <w:szCs w:val="24"/>
        </w:rPr>
      </w:pPr>
      <w:r w:rsidRPr="00442685">
        <w:rPr>
          <w:sz w:val="24"/>
          <w:szCs w:val="24"/>
        </w:rPr>
        <w:t>1.4.категория земельного участка, вид использования ________________________________________</w:t>
      </w:r>
    </w:p>
    <w:p w:rsidR="00564C39" w:rsidRPr="00442685" w:rsidRDefault="00564C39" w:rsidP="00564C39">
      <w:pPr>
        <w:rPr>
          <w:sz w:val="24"/>
          <w:szCs w:val="24"/>
        </w:rPr>
      </w:pPr>
    </w:p>
    <w:p w:rsidR="00564C39" w:rsidRPr="00442685" w:rsidRDefault="00564C39" w:rsidP="00564C39">
      <w:pPr>
        <w:rPr>
          <w:sz w:val="24"/>
          <w:szCs w:val="24"/>
        </w:rPr>
      </w:pPr>
    </w:p>
    <w:p w:rsidR="00564C39" w:rsidRPr="00442685" w:rsidRDefault="00564C39" w:rsidP="00564C39">
      <w:pPr>
        <w:rPr>
          <w:sz w:val="24"/>
          <w:szCs w:val="24"/>
        </w:rPr>
      </w:pPr>
      <w:r w:rsidRPr="00442685">
        <w:rPr>
          <w:sz w:val="24"/>
          <w:szCs w:val="24"/>
        </w:rPr>
        <w:t>Заявитель:______________________________________________________________________________</w:t>
      </w:r>
    </w:p>
    <w:p w:rsidR="00564C39" w:rsidRPr="00442685" w:rsidRDefault="00564C39" w:rsidP="00564C39">
      <w:pPr>
        <w:jc w:val="center"/>
        <w:rPr>
          <w:sz w:val="24"/>
          <w:szCs w:val="24"/>
        </w:rPr>
      </w:pPr>
      <w:r w:rsidRPr="00442685">
        <w:rPr>
          <w:sz w:val="24"/>
          <w:szCs w:val="24"/>
        </w:rPr>
        <w:t>(Ф И О заявителя, Ф И О представителя физического лица)</w:t>
      </w:r>
      <w:r w:rsidRPr="00442685">
        <w:rPr>
          <w:sz w:val="24"/>
          <w:szCs w:val="24"/>
        </w:rPr>
        <w:tab/>
      </w:r>
      <w:r w:rsidRPr="00442685">
        <w:rPr>
          <w:sz w:val="24"/>
          <w:szCs w:val="24"/>
        </w:rPr>
        <w:tab/>
        <w:t>(подпись)</w:t>
      </w:r>
    </w:p>
    <w:p w:rsidR="00564C39" w:rsidRPr="00442685" w:rsidRDefault="00564C39" w:rsidP="00564C39">
      <w:pPr>
        <w:rPr>
          <w:sz w:val="24"/>
          <w:szCs w:val="24"/>
        </w:rPr>
      </w:pPr>
    </w:p>
    <w:p w:rsidR="00564C39" w:rsidRPr="00442685" w:rsidRDefault="00564C39" w:rsidP="00564C39">
      <w:pPr>
        <w:rPr>
          <w:sz w:val="24"/>
          <w:szCs w:val="24"/>
        </w:rPr>
      </w:pPr>
      <w:r w:rsidRPr="00442685">
        <w:rPr>
          <w:sz w:val="24"/>
          <w:szCs w:val="24"/>
        </w:rPr>
        <w:t>“____”_______________20____г</w:t>
      </w:r>
    </w:p>
    <w:p w:rsidR="00564C39" w:rsidRDefault="00564C39" w:rsidP="00564C39">
      <w:pPr>
        <w:ind w:left="6660"/>
        <w:rPr>
          <w:rStyle w:val="rvts7"/>
          <w:sz w:val="24"/>
          <w:szCs w:val="24"/>
        </w:rPr>
      </w:pPr>
    </w:p>
    <w:p w:rsidR="00442685" w:rsidRDefault="00442685" w:rsidP="00564C39">
      <w:pPr>
        <w:ind w:left="6660"/>
        <w:rPr>
          <w:rStyle w:val="rvts7"/>
          <w:sz w:val="24"/>
          <w:szCs w:val="24"/>
        </w:rPr>
      </w:pPr>
    </w:p>
    <w:p w:rsidR="00442685" w:rsidRDefault="00442685" w:rsidP="00564C39">
      <w:pPr>
        <w:ind w:left="6660"/>
        <w:rPr>
          <w:rStyle w:val="rvts7"/>
          <w:sz w:val="24"/>
          <w:szCs w:val="24"/>
        </w:rPr>
      </w:pPr>
    </w:p>
    <w:p w:rsidR="00564C39" w:rsidRPr="00442685" w:rsidRDefault="00564C39" w:rsidP="00564C39">
      <w:pPr>
        <w:jc w:val="right"/>
        <w:rPr>
          <w:sz w:val="24"/>
          <w:szCs w:val="24"/>
        </w:rPr>
      </w:pPr>
    </w:p>
    <w:p w:rsidR="00564C39" w:rsidRPr="00442685" w:rsidRDefault="00564C39" w:rsidP="00564C39">
      <w:pPr>
        <w:jc w:val="right"/>
        <w:rPr>
          <w:sz w:val="24"/>
          <w:szCs w:val="24"/>
        </w:rPr>
      </w:pPr>
      <w:r w:rsidRPr="00442685">
        <w:rPr>
          <w:sz w:val="24"/>
          <w:szCs w:val="24"/>
        </w:rPr>
        <w:t>Приложение № 2</w:t>
      </w:r>
    </w:p>
    <w:p w:rsidR="00564C39" w:rsidRPr="00442685" w:rsidRDefault="00564C39" w:rsidP="00564C39">
      <w:pPr>
        <w:jc w:val="right"/>
        <w:rPr>
          <w:sz w:val="24"/>
          <w:szCs w:val="24"/>
        </w:rPr>
      </w:pPr>
      <w:r w:rsidRPr="00442685">
        <w:rPr>
          <w:sz w:val="24"/>
          <w:szCs w:val="24"/>
        </w:rPr>
        <w:t xml:space="preserve">к административному регламенту </w:t>
      </w:r>
    </w:p>
    <w:p w:rsidR="00564C39" w:rsidRPr="00442685" w:rsidRDefault="00564C39" w:rsidP="00564C39">
      <w:pPr>
        <w:tabs>
          <w:tab w:val="left" w:pos="2977"/>
        </w:tabs>
        <w:jc w:val="right"/>
        <w:rPr>
          <w:bCs/>
          <w:sz w:val="24"/>
          <w:szCs w:val="24"/>
        </w:rPr>
      </w:pPr>
    </w:p>
    <w:p w:rsidR="00564C39" w:rsidRPr="00442685" w:rsidRDefault="00564C39" w:rsidP="00564C39">
      <w:pPr>
        <w:spacing w:line="216" w:lineRule="auto"/>
        <w:jc w:val="center"/>
        <w:rPr>
          <w:rFonts w:eastAsia="Calibri"/>
          <w:b/>
          <w:sz w:val="24"/>
          <w:szCs w:val="24"/>
        </w:rPr>
      </w:pPr>
      <w:r w:rsidRPr="00442685">
        <w:rPr>
          <w:rFonts w:eastAsia="Calibri"/>
          <w:b/>
          <w:sz w:val="24"/>
          <w:szCs w:val="24"/>
        </w:rPr>
        <w:t>Блок-схема по предоставлению муниципальной услуги</w:t>
      </w:r>
    </w:p>
    <w:p w:rsidR="00564C39" w:rsidRPr="00442685" w:rsidRDefault="00564C39" w:rsidP="00564C39">
      <w:pPr>
        <w:pStyle w:val="ConsPlusNormal"/>
        <w:widowControl/>
        <w:ind w:firstLine="709"/>
        <w:jc w:val="center"/>
        <w:rPr>
          <w:rFonts w:ascii="Times New Roman" w:eastAsia="Arial Unicode MS" w:hAnsi="Times New Roman" w:cs="Times New Roman"/>
          <w:b/>
          <w:sz w:val="24"/>
          <w:szCs w:val="24"/>
          <w:u w:val="single"/>
        </w:rPr>
      </w:pPr>
      <w:r w:rsidRPr="00442685">
        <w:rPr>
          <w:rFonts w:ascii="Times New Roman" w:hAnsi="Times New Roman" w:cs="Times New Roman"/>
          <w:b/>
          <w:sz w:val="24"/>
          <w:szCs w:val="24"/>
        </w:rPr>
        <w:t>«Расторжение договора аренды, безвозмездного срочного пользования земельным участком»</w:t>
      </w:r>
    </w:p>
    <w:p w:rsidR="00564C39" w:rsidRPr="00442685" w:rsidRDefault="00AB63C8" w:rsidP="00564C39">
      <w:pPr>
        <w:jc w:val="center"/>
        <w:rPr>
          <w:bCs/>
          <w:sz w:val="24"/>
          <w:szCs w:val="24"/>
        </w:rPr>
      </w:pPr>
      <w:r w:rsidRPr="00442685">
        <w:rPr>
          <w:sz w:val="24"/>
          <w:szCs w:val="24"/>
        </w:rPr>
      </w:r>
      <w:r w:rsidRPr="00442685">
        <w:rPr>
          <w:sz w:val="24"/>
          <w:szCs w:val="24"/>
        </w:rPr>
        <w:pict>
          <v:group id="_x0000_s1026" editas="canvas" style="width:480.55pt;height:610.8pt;mso-position-horizontal-relative:char;mso-position-vertical-relative:line" coordorigin="1969,5173" coordsize="7394,97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69;top:5173;width:7394;height:978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564C39" w:rsidRDefault="00564C39" w:rsidP="00564C39">
                    <w:pPr>
                      <w:ind w:hanging="142"/>
                      <w:rPr>
                        <w:sz w:val="20"/>
                        <w:szCs w:val="18"/>
                      </w:rPr>
                    </w:pPr>
                    <w:r>
                      <w:rPr>
                        <w:sz w:val="20"/>
                        <w:szCs w:val="18"/>
                      </w:rPr>
                      <w:t xml:space="preserve">          </w:t>
                    </w:r>
                  </w:p>
                  <w:p w:rsidR="00564C39" w:rsidRPr="00E03AB4" w:rsidRDefault="00564C39" w:rsidP="00564C39">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564C39" w:rsidRPr="00E03AB4" w:rsidRDefault="00564C39" w:rsidP="00564C39">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564C39" w:rsidRPr="00791C7C" w:rsidRDefault="00564C39" w:rsidP="00564C39">
                    <w:pPr>
                      <w:jc w:val="center"/>
                      <w:rPr>
                        <w:color w:val="FF0000"/>
                        <w:sz w:val="10"/>
                        <w:szCs w:val="10"/>
                      </w:rPr>
                    </w:pPr>
                  </w:p>
                  <w:p w:rsidR="00564C39" w:rsidRPr="00A12F4C" w:rsidRDefault="00564C39" w:rsidP="00564C39">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564C39" w:rsidRPr="00A12F4C" w:rsidRDefault="00564C39" w:rsidP="00564C39">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564C39" w:rsidRPr="006D4B27" w:rsidRDefault="00564C39" w:rsidP="00564C39"/>
                </w:txbxContent>
              </v:textbox>
            </v:rect>
            <v:roundrect id="_x0000_s1037" style="position:absolute;left:3102;top:5461;width:5921;height:721" arcsize="10923f">
              <v:textbox style="mso-next-textbox:#_x0000_s1037">
                <w:txbxContent>
                  <w:p w:rsidR="00564C39" w:rsidRPr="00A12F4C" w:rsidRDefault="00564C39" w:rsidP="00564C39">
                    <w:pPr>
                      <w:jc w:val="center"/>
                      <w:rPr>
                        <w:sz w:val="20"/>
                      </w:rPr>
                    </w:pPr>
                    <w:r w:rsidRPr="00A12F4C">
                      <w:rPr>
                        <w:sz w:val="20"/>
                      </w:rPr>
                      <w:t>Начало предоставления муниципальной услуги:</w:t>
                    </w:r>
                  </w:p>
                  <w:p w:rsidR="00564C39" w:rsidRPr="00A12F4C" w:rsidRDefault="00564C39" w:rsidP="00564C39">
                    <w:pPr>
                      <w:jc w:val="center"/>
                      <w:rPr>
                        <w:sz w:val="20"/>
                      </w:rPr>
                    </w:pPr>
                    <w:r w:rsidRPr="00A12F4C">
                      <w:rPr>
                        <w:sz w:val="20"/>
                      </w:rPr>
                      <w:t xml:space="preserve">обращение заинтересованного лица (получателя муниципальной услуги) </w:t>
                    </w:r>
                  </w:p>
                  <w:p w:rsidR="00564C39" w:rsidRPr="00A12F4C" w:rsidRDefault="00564C39" w:rsidP="00564C39">
                    <w:pPr>
                      <w:jc w:val="center"/>
                      <w:rPr>
                        <w:sz w:val="20"/>
                      </w:rPr>
                    </w:pPr>
                    <w:r w:rsidRPr="00A12F4C">
                      <w:rPr>
                        <w:sz w:val="20"/>
                      </w:rPr>
                      <w:t xml:space="preserve">в </w:t>
                    </w:r>
                    <w:r>
                      <w:rPr>
                        <w:sz w:val="20"/>
                      </w:rPr>
                      <w:t>Администрацию Буденновского сельского поселения и</w:t>
                    </w:r>
                    <w:r w:rsidRPr="00A12F4C">
                      <w:rPr>
                        <w:sz w:val="20"/>
                      </w:rPr>
                      <w:t xml:space="preserve"> Многофункциональный центр Сальского района</w:t>
                    </w:r>
                  </w:p>
                </w:txbxContent>
              </v:textbox>
            </v:roundrect>
            <v:rect id="_x0000_s1038" style="position:absolute;left:3102;top:7624;width:5954;height:433">
              <v:textbox style="mso-next-textbox:#_x0000_s1038">
                <w:txbxContent>
                  <w:p w:rsidR="00564C39" w:rsidRPr="00A12F4C" w:rsidRDefault="00564C39" w:rsidP="00564C39">
                    <w:pPr>
                      <w:jc w:val="center"/>
                      <w:rPr>
                        <w:sz w:val="20"/>
                      </w:rPr>
                    </w:pPr>
                    <w:r w:rsidRPr="00A12F4C">
                      <w:rPr>
                        <w:sz w:val="20"/>
                      </w:rPr>
                      <w:t>Получение необходимых документов от уполномоченного органа</w:t>
                    </w:r>
                  </w:p>
                  <w:p w:rsidR="00564C39" w:rsidRPr="006D4B27" w:rsidRDefault="00564C39" w:rsidP="00564C39"/>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564C39" w:rsidRPr="00A12F4C" w:rsidRDefault="00564C39" w:rsidP="00564C39">
                    <w:pPr>
                      <w:jc w:val="center"/>
                      <w:rPr>
                        <w:sz w:val="16"/>
                        <w:szCs w:val="16"/>
                      </w:rPr>
                    </w:pPr>
                    <w:r w:rsidRPr="00A12F4C">
                      <w:rPr>
                        <w:sz w:val="16"/>
                        <w:szCs w:val="16"/>
                      </w:rPr>
                      <w:t>Наличие оснований</w:t>
                    </w:r>
                  </w:p>
                  <w:p w:rsidR="00564C39" w:rsidRPr="00B664DE" w:rsidRDefault="00564C39" w:rsidP="00564C39">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203;top:12653;width:4063;height:686">
              <v:textbox style="mso-next-textbox:#_x0000_s1041">
                <w:txbxContent>
                  <w:p w:rsidR="00564C39" w:rsidRPr="00A12F4C" w:rsidRDefault="00564C39" w:rsidP="00564C39">
                    <w:pPr>
                      <w:jc w:val="center"/>
                      <w:rPr>
                        <w:sz w:val="18"/>
                        <w:szCs w:val="18"/>
                      </w:rPr>
                    </w:pPr>
                    <w:r w:rsidRPr="00A12F4C">
                      <w:rPr>
                        <w:sz w:val="18"/>
                        <w:szCs w:val="18"/>
                      </w:rPr>
                      <w:t xml:space="preserve">Подготовка </w:t>
                    </w:r>
                    <w:r>
                      <w:rPr>
                        <w:sz w:val="20"/>
                      </w:rPr>
                      <w:t>проекта расторжения договора аренды</w:t>
                    </w:r>
                    <w:r w:rsidRPr="00A12F4C">
                      <w:rPr>
                        <w:sz w:val="18"/>
                        <w:szCs w:val="18"/>
                      </w:rPr>
                      <w:t xml:space="preserve"> </w:t>
                    </w:r>
                  </w:p>
                </w:txbxContent>
              </v:textbox>
            </v:rect>
            <v:shape id="_x0000_s1042" type="#_x0000_t67" style="position:absolute;left:5930;top:9642;width:144;height:1149"/>
            <v:roundrect id="_x0000_s1043" style="position:absolute;left:3346;top:13747;width:5677;height:1097" arcsize="10923f">
              <v:textbox style="mso-next-textbox:#_x0000_s1043">
                <w:txbxContent>
                  <w:p w:rsidR="00564C39" w:rsidRPr="00A12F4C" w:rsidRDefault="00564C39" w:rsidP="00564C39">
                    <w:pPr>
                      <w:jc w:val="center"/>
                      <w:rPr>
                        <w:sz w:val="18"/>
                        <w:szCs w:val="18"/>
                      </w:rPr>
                    </w:pPr>
                    <w:r w:rsidRPr="00A12F4C">
                      <w:rPr>
                        <w:sz w:val="18"/>
                        <w:szCs w:val="18"/>
                      </w:rPr>
                      <w:t>Завершение предоставления государственной услуги:</w:t>
                    </w:r>
                  </w:p>
                  <w:p w:rsidR="00564C39" w:rsidRPr="00A12F4C" w:rsidRDefault="00564C39" w:rsidP="00564C39">
                    <w:pPr>
                      <w:jc w:val="center"/>
                      <w:rPr>
                        <w:sz w:val="18"/>
                        <w:szCs w:val="18"/>
                      </w:rPr>
                    </w:pPr>
                    <w:r w:rsidRPr="00A12F4C">
                      <w:rPr>
                        <w:sz w:val="18"/>
                        <w:szCs w:val="18"/>
                      </w:rPr>
                      <w:t xml:space="preserve">Направление или выдача </w:t>
                    </w:r>
                    <w:r>
                      <w:rPr>
                        <w:sz w:val="20"/>
                      </w:rPr>
                      <w:t>заявителю проекта расторжения договора аренды</w:t>
                    </w:r>
                    <w:r w:rsidRPr="00A12F4C">
                      <w:rPr>
                        <w:sz w:val="18"/>
                        <w:szCs w:val="18"/>
                      </w:rPr>
                      <w:t xml:space="preserve"> </w:t>
                    </w:r>
                    <w:r>
                      <w:rPr>
                        <w:sz w:val="20"/>
                      </w:rPr>
                      <w:t>земельного участка</w:t>
                    </w:r>
                    <w:r w:rsidRPr="00A12F4C">
                      <w:rPr>
                        <w:sz w:val="18"/>
                        <w:szCs w:val="18"/>
                      </w:rPr>
                      <w:t xml:space="preserve"> </w:t>
                    </w:r>
                  </w:p>
                </w:txbxContent>
              </v:textbox>
            </v:roundrect>
            <v:shape id="_x0000_s1044" type="#_x0000_t67" style="position:absolute;left:6146;top:12365;width:140;height:288"/>
            <v:shape id="_x0000_s1045" type="#_x0000_t67" style="position:absolute;left:6146;top:13390;width:140;height:290"/>
            <v:shape id="_x0000_s1046" type="#_x0000_t67" style="position:absolute;left:6009;top:6182;width:138;height:143"/>
            <v:rect id="_x0000_s1047" style="position:absolute;left:4353;top:11659;width:4075;height:706">
              <v:textbox style="mso-next-textbox:#_x0000_s1047">
                <w:txbxContent>
                  <w:p w:rsidR="00564C39" w:rsidRPr="00A12F4C" w:rsidRDefault="00564C39" w:rsidP="00564C39">
                    <w:pPr>
                      <w:jc w:val="center"/>
                      <w:rPr>
                        <w:szCs w:val="18"/>
                      </w:rPr>
                    </w:pPr>
                    <w:r w:rsidRPr="00A12F4C">
                      <w:rPr>
                        <w:sz w:val="20"/>
                      </w:rPr>
                      <w:t xml:space="preserve">Принятие решения о </w:t>
                    </w:r>
                    <w:r>
                      <w:rPr>
                        <w:sz w:val="20"/>
                      </w:rPr>
                      <w:t>расторжении договора аренды</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564C39" w:rsidRPr="00A12F4C" w:rsidRDefault="00564C39" w:rsidP="00564C39">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564C39" w:rsidRPr="00A12F4C" w:rsidRDefault="00564C39" w:rsidP="00564C39"/>
                </w:txbxContent>
              </v:textbox>
            </v:shape>
            <v:shape id="_x0000_s1049" type="#_x0000_t176" style="position:absolute;left:2053;top:9655;width:1973;height:989">
              <v:textbox style="mso-next-textbox:#_x0000_s1049">
                <w:txbxContent>
                  <w:p w:rsidR="00564C39" w:rsidRPr="00A12F4C" w:rsidRDefault="00564C39" w:rsidP="00564C39">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564C39" w:rsidRPr="00A12F4C" w:rsidRDefault="00564C39" w:rsidP="00564C39"/>
                </w:txbxContent>
              </v:textbox>
            </v:shape>
            <v:shape id="_x0000_s1050" type="#_x0000_t176" style="position:absolute;left:4353;top:9656;width:1432;height:1135">
              <v:textbox style="mso-next-textbox:#_x0000_s1050">
                <w:txbxContent>
                  <w:p w:rsidR="00564C39" w:rsidRPr="00A12F4C" w:rsidRDefault="00564C39" w:rsidP="00564C39">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564C39" w:rsidRPr="00A12F4C" w:rsidRDefault="00564C39" w:rsidP="00564C39"/>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564C39" w:rsidRPr="00A12F4C" w:rsidRDefault="00564C39" w:rsidP="00564C39">
                    <w:pPr>
                      <w:rPr>
                        <w:sz w:val="16"/>
                        <w:szCs w:val="16"/>
                      </w:rPr>
                    </w:pPr>
                    <w:r>
                      <w:rPr>
                        <w:sz w:val="18"/>
                        <w:szCs w:val="18"/>
                      </w:rPr>
                      <w:t>Не</w:t>
                    </w:r>
                    <w:r w:rsidR="00721DF1">
                      <w:rPr>
                        <w:sz w:val="18"/>
                        <w:szCs w:val="18"/>
                      </w:rPr>
                      <w:t xml:space="preserve"> </w:t>
                    </w:r>
                    <w:r>
                      <w:rPr>
                        <w:sz w:val="18"/>
                        <w:szCs w:val="18"/>
                      </w:rPr>
                      <w:t>устранение причин приостановки</w:t>
                    </w:r>
                    <w:r w:rsidRPr="00A12F4C">
                      <w:rPr>
                        <w:sz w:val="18"/>
                        <w:szCs w:val="18"/>
                      </w:rPr>
                      <w:t xml:space="preserve"> муниципальной услуги </w:t>
                    </w:r>
                  </w:p>
                  <w:p w:rsidR="00564C39" w:rsidRPr="00A12F4C" w:rsidRDefault="00564C39" w:rsidP="00564C39"/>
                </w:txbxContent>
              </v:textbox>
            </v:shape>
            <v:shape id="_x0000_s1055" type="#_x0000_t67" style="position:absolute;left:2963;top:12210;width:140;height:615"/>
            <w10:wrap type="none"/>
            <w10:anchorlock/>
          </v:group>
        </w:pict>
      </w:r>
    </w:p>
    <w:p w:rsidR="001507E7" w:rsidRPr="00442685" w:rsidRDefault="001507E7">
      <w:pPr>
        <w:rPr>
          <w:sz w:val="24"/>
          <w:szCs w:val="24"/>
        </w:rPr>
      </w:pPr>
    </w:p>
    <w:sectPr w:rsidR="001507E7" w:rsidRPr="00442685" w:rsidSect="00442685">
      <w:footerReference w:type="default" r:id="rId27"/>
      <w:pgSz w:w="11906" w:h="16838"/>
      <w:pgMar w:top="426"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372" w:rsidRDefault="00B65372" w:rsidP="00284B16">
      <w:r>
        <w:separator/>
      </w:r>
    </w:p>
  </w:endnote>
  <w:endnote w:type="continuationSeparator" w:id="1">
    <w:p w:rsidR="00B65372" w:rsidRDefault="00B65372" w:rsidP="0028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AB63C8" w:rsidP="001D4F40">
    <w:pPr>
      <w:pStyle w:val="a7"/>
      <w:jc w:val="right"/>
    </w:pPr>
    <w:r>
      <w:fldChar w:fldCharType="begin"/>
    </w:r>
    <w:r w:rsidR="00970699">
      <w:instrText xml:space="preserve"> PAGE   \* MERGEFORMAT </w:instrText>
    </w:r>
    <w:r>
      <w:fldChar w:fldCharType="separate"/>
    </w:r>
    <w:r w:rsidR="00442685">
      <w:rPr>
        <w:noProof/>
      </w:rPr>
      <w:t>4</w:t>
    </w:r>
    <w:r>
      <w:fldChar w:fldCharType="end"/>
    </w:r>
  </w:p>
  <w:p w:rsidR="001D4F40" w:rsidRDefault="00B653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372" w:rsidRDefault="00B65372" w:rsidP="00284B16">
      <w:r>
        <w:separator/>
      </w:r>
    </w:p>
  </w:footnote>
  <w:footnote w:type="continuationSeparator" w:id="1">
    <w:p w:rsidR="00B65372" w:rsidRDefault="00B65372" w:rsidP="00284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E8538F"/>
    <w:multiLevelType w:val="hybridMultilevel"/>
    <w:tmpl w:val="39EA2A22"/>
    <w:lvl w:ilvl="0" w:tplc="D940FAF6">
      <w:start w:val="1"/>
      <w:numFmt w:val="decimal"/>
      <w:suff w:val="space"/>
      <w:lvlText w:val="%1)"/>
      <w:lvlJc w:val="left"/>
      <w:pPr>
        <w:ind w:left="1483"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564C39"/>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CDD"/>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B16"/>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685"/>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C39"/>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DF1"/>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C3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99"/>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3C8"/>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372"/>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6C"/>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CA"/>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6D0"/>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04C"/>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39"/>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564C39"/>
    <w:pPr>
      <w:spacing w:after="120"/>
      <w:ind w:left="283"/>
    </w:pPr>
  </w:style>
  <w:style w:type="character" w:customStyle="1" w:styleId="a6">
    <w:name w:val="Основной текст с отступом Знак"/>
    <w:basedOn w:val="a0"/>
    <w:link w:val="a5"/>
    <w:rsid w:val="00564C39"/>
    <w:rPr>
      <w:sz w:val="26"/>
    </w:rPr>
  </w:style>
  <w:style w:type="paragraph" w:styleId="a7">
    <w:name w:val="footer"/>
    <w:basedOn w:val="a"/>
    <w:link w:val="a8"/>
    <w:rsid w:val="00564C39"/>
    <w:pPr>
      <w:tabs>
        <w:tab w:val="center" w:pos="4677"/>
        <w:tab w:val="right" w:pos="9355"/>
      </w:tabs>
    </w:pPr>
  </w:style>
  <w:style w:type="character" w:customStyle="1" w:styleId="a8">
    <w:name w:val="Нижний колонтитул Знак"/>
    <w:basedOn w:val="a0"/>
    <w:link w:val="a7"/>
    <w:rsid w:val="00564C39"/>
    <w:rPr>
      <w:sz w:val="26"/>
    </w:rPr>
  </w:style>
  <w:style w:type="character" w:styleId="a9">
    <w:name w:val="Hyperlink"/>
    <w:uiPriority w:val="99"/>
    <w:rsid w:val="00564C39"/>
    <w:rPr>
      <w:color w:val="0000FF"/>
      <w:u w:val="single"/>
    </w:rPr>
  </w:style>
  <w:style w:type="paragraph" w:styleId="aa">
    <w:name w:val="Normal (Web)"/>
    <w:basedOn w:val="a"/>
    <w:rsid w:val="00564C39"/>
    <w:pPr>
      <w:spacing w:before="100" w:beforeAutospacing="1" w:after="100" w:afterAutospacing="1"/>
      <w:ind w:firstLine="720"/>
      <w:jc w:val="both"/>
    </w:pPr>
    <w:rPr>
      <w:sz w:val="24"/>
      <w:szCs w:val="24"/>
    </w:rPr>
  </w:style>
  <w:style w:type="paragraph" w:styleId="ab">
    <w:name w:val="No Spacing"/>
    <w:uiPriority w:val="1"/>
    <w:qFormat/>
    <w:rsid w:val="00564C39"/>
    <w:pPr>
      <w:suppressAutoHyphens/>
      <w:ind w:firstLine="0"/>
      <w:jc w:val="left"/>
    </w:pPr>
    <w:rPr>
      <w:rFonts w:ascii="Calibri" w:eastAsia="Arial" w:hAnsi="Calibri"/>
      <w:sz w:val="22"/>
      <w:szCs w:val="22"/>
      <w:lang w:eastAsia="ar-SA"/>
    </w:rPr>
  </w:style>
  <w:style w:type="paragraph" w:customStyle="1" w:styleId="ConsPlusNormal">
    <w:name w:val="ConsPlusNormal"/>
    <w:rsid w:val="00564C39"/>
    <w:pPr>
      <w:widowControl w:val="0"/>
      <w:autoSpaceDE w:val="0"/>
      <w:autoSpaceDN w:val="0"/>
      <w:adjustRightInd w:val="0"/>
      <w:ind w:firstLine="720"/>
      <w:jc w:val="left"/>
    </w:pPr>
    <w:rPr>
      <w:rFonts w:ascii="Arial" w:hAnsi="Arial" w:cs="Arial"/>
    </w:rPr>
  </w:style>
  <w:style w:type="character" w:styleId="ac">
    <w:name w:val="Strong"/>
    <w:uiPriority w:val="22"/>
    <w:qFormat/>
    <w:rsid w:val="00564C39"/>
    <w:rPr>
      <w:b/>
      <w:bCs/>
    </w:rPr>
  </w:style>
  <w:style w:type="paragraph" w:customStyle="1" w:styleId="ConsNonformat">
    <w:name w:val="ConsNonformat"/>
    <w:rsid w:val="00564C39"/>
    <w:pPr>
      <w:widowControl w:val="0"/>
      <w:autoSpaceDE w:val="0"/>
      <w:autoSpaceDN w:val="0"/>
      <w:adjustRightInd w:val="0"/>
      <w:ind w:firstLine="0"/>
      <w:jc w:val="left"/>
    </w:pPr>
    <w:rPr>
      <w:rFonts w:ascii="Courier New" w:hAnsi="Courier New" w:cs="Courier New"/>
    </w:rPr>
  </w:style>
  <w:style w:type="paragraph" w:styleId="ad">
    <w:name w:val="List Paragraph"/>
    <w:basedOn w:val="a"/>
    <w:uiPriority w:val="34"/>
    <w:qFormat/>
    <w:rsid w:val="00564C39"/>
    <w:pPr>
      <w:widowControl w:val="0"/>
      <w:suppressAutoHyphens/>
      <w:ind w:left="720"/>
      <w:contextualSpacing/>
    </w:pPr>
    <w:rPr>
      <w:rFonts w:eastAsia="Andale Sans UI"/>
      <w:kern w:val="1"/>
      <w:sz w:val="24"/>
      <w:szCs w:val="24"/>
      <w:lang w:eastAsia="ar-SA"/>
    </w:rPr>
  </w:style>
  <w:style w:type="character" w:customStyle="1" w:styleId="rvts7">
    <w:name w:val="rvts7"/>
    <w:rsid w:val="00564C39"/>
  </w:style>
  <w:style w:type="character" w:customStyle="1" w:styleId="rvts6">
    <w:name w:val="rvts6"/>
    <w:basedOn w:val="a0"/>
    <w:rsid w:val="00564C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sp34356%20@donpac.ru" TargetMode="External"/><Relationship Id="rId26" Type="http://schemas.openxmlformats.org/officeDocument/2006/relationships/hyperlink" Target="http://www.salsk.org" TargetMode="External"/><Relationship Id="rId3" Type="http://schemas.openxmlformats.org/officeDocument/2006/relationships/settings" Target="settings.xml"/><Relationship Id="rId21" Type="http://schemas.openxmlformats.org/officeDocument/2006/relationships/hyperlink" Target="consultantplus://offline/ref=DA6C3199813BA22B77A4339C9BD28040DEA97279918673E1C8DF6BB3F023F88A7FE765301AC761E2m8R5E" TargetMode="External"/><Relationship Id="rId7" Type="http://schemas.openxmlformats.org/officeDocument/2006/relationships/hyperlink" Target="http://www.konzavodchane.ru" TargetMode="External"/><Relationship Id="rId12" Type="http://schemas.openxmlformats.org/officeDocument/2006/relationships/hyperlink" Target="mailto:info@salskmfc.ru" TargetMode="External"/><Relationship Id="rId17" Type="http://schemas.openxmlformats.org/officeDocument/2006/relationships/hyperlink" Target="http://www.konzavodchane.ru" TargetMode="External"/><Relationship Id="rId25"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openxmlformats.org/officeDocument/2006/relationships/hyperlink" Target="http://adm-salsk.ru/" TargetMode="External"/><Relationship Id="rId20" Type="http://schemas.openxmlformats.org/officeDocument/2006/relationships/hyperlink" Target="consultantplus://offline/ref=DA6C3199813BA22B77A4339C9BD28040DEA97279918673E1C8DF6BB3F023F88A7FE765301AC761E2m8R5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24"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footnotes" Target="footnotes.xml"/><Relationship Id="rId15" Type="http://schemas.openxmlformats.org/officeDocument/2006/relationships/hyperlink" Target="mailto:adm-slk@salsk.donpac.ru" TargetMode="External"/><Relationship Id="rId23" Type="http://schemas.openxmlformats.org/officeDocument/2006/relationships/hyperlink" Target="consultantplus://offline/main?base=LAW;n=112746;fld=134;dst=100049" TargetMode="External"/><Relationship Id="rId28" Type="http://schemas.openxmlformats.org/officeDocument/2006/relationships/fontTable" Target="fontTable.xml"/><Relationship Id="rId10" Type="http://schemas.openxmlformats.org/officeDocument/2006/relationships/hyperlink" Target="mailto:info@salskmfc.ru" TargetMode="External"/><Relationship Id="rId19" Type="http://schemas.openxmlformats.org/officeDocument/2006/relationships/hyperlink" Target="mailto:21.40-1@donjust.ru" TargetMode="Externa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main?base=LAW;n=112746;fld=134;dst=100048"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6988</Words>
  <Characters>39834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6</cp:revision>
  <dcterms:created xsi:type="dcterms:W3CDTF">2013-08-04T12:01:00Z</dcterms:created>
  <dcterms:modified xsi:type="dcterms:W3CDTF">2017-09-10T14:22:00Z</dcterms:modified>
</cp:coreProperties>
</file>